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16"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0"/>
        <w:gridCol w:w="2322"/>
        <w:gridCol w:w="2634"/>
      </w:tblGrid>
      <w:tr w:rsidR="00EF4436" w:rsidRPr="00F073E4" w:rsidTr="00EF5115">
        <w:trPr>
          <w:trHeight w:val="91"/>
        </w:trPr>
        <w:tc>
          <w:tcPr>
            <w:tcW w:w="4500" w:type="dxa"/>
            <w:tcBorders>
              <w:top w:val="nil"/>
              <w:left w:val="nil"/>
              <w:bottom w:val="single" w:sz="36" w:space="0" w:color="FFFFFF"/>
              <w:right w:val="nil"/>
            </w:tcBorders>
            <w:shd w:val="clear" w:color="auto" w:fill="44546A"/>
            <w:vAlign w:val="center"/>
          </w:tcPr>
          <w:p w:rsidR="00EF4436" w:rsidRDefault="00303EE0" w:rsidP="007B642D">
            <w:pPr>
              <w:pStyle w:val="PersonalName"/>
              <w:rPr>
                <w:rFonts w:cs="Calibri"/>
                <w:sz w:val="28"/>
                <w:szCs w:val="28"/>
              </w:rPr>
            </w:pPr>
            <w:r>
              <w:rPr>
                <w:rFonts w:cs="Calibri"/>
                <w:sz w:val="28"/>
                <w:szCs w:val="28"/>
              </w:rPr>
              <w:t>Shiva</w:t>
            </w:r>
          </w:p>
          <w:p w:rsidR="00EF5115" w:rsidRPr="00CB2FCD" w:rsidRDefault="00EF5115" w:rsidP="00EF5115">
            <w:pPr>
              <w:jc w:val="both"/>
              <w:rPr>
                <w:rFonts w:ascii="Times New Roman" w:hAnsi="Times New Roman"/>
                <w:noProof/>
                <w:sz w:val="44"/>
                <w:szCs w:val="44"/>
              </w:rPr>
            </w:pPr>
            <w:r>
              <w:rPr>
                <w:rFonts w:ascii="Arial" w:hAnsi="Arial" w:cs="Arial"/>
                <w:color w:val="666666"/>
                <w:sz w:val="20"/>
                <w:szCs w:val="20"/>
                <w:shd w:val="clear" w:color="auto" w:fill="FFFFFF"/>
              </w:rPr>
              <w:t>brad@digitalscriptsinc.com</w:t>
            </w:r>
          </w:p>
          <w:p w:rsidR="00EF5115" w:rsidRPr="00B64078" w:rsidRDefault="00EF5115" w:rsidP="007B642D">
            <w:pPr>
              <w:pStyle w:val="PersonalName"/>
              <w:rPr>
                <w:rFonts w:cs="Calibri"/>
                <w:sz w:val="28"/>
                <w:szCs w:val="28"/>
              </w:rPr>
            </w:pPr>
          </w:p>
        </w:tc>
        <w:tc>
          <w:tcPr>
            <w:tcW w:w="2322" w:type="dxa"/>
            <w:tcBorders>
              <w:top w:val="nil"/>
              <w:left w:val="nil"/>
              <w:bottom w:val="single" w:sz="36" w:space="0" w:color="FFFFFF"/>
              <w:right w:val="nil"/>
            </w:tcBorders>
            <w:shd w:val="clear" w:color="auto" w:fill="44546A"/>
            <w:vAlign w:val="center"/>
          </w:tcPr>
          <w:p w:rsidR="00EF4436" w:rsidRPr="00F073E4" w:rsidRDefault="00EF4436" w:rsidP="007B642D">
            <w:pPr>
              <w:pStyle w:val="PersonalName"/>
              <w:rPr>
                <w:rFonts w:ascii="Tw Cen MT" w:hAnsi="Tw Cen MT" w:cs="Calibri"/>
                <w:szCs w:val="28"/>
              </w:rPr>
            </w:pPr>
          </w:p>
        </w:tc>
        <w:tc>
          <w:tcPr>
            <w:tcW w:w="2634" w:type="dxa"/>
            <w:tcBorders>
              <w:top w:val="nil"/>
              <w:left w:val="nil"/>
              <w:bottom w:val="single" w:sz="36" w:space="0" w:color="FFFFFF"/>
              <w:right w:val="nil"/>
            </w:tcBorders>
            <w:shd w:val="clear" w:color="auto" w:fill="44546A"/>
          </w:tcPr>
          <w:p w:rsidR="00EF4436" w:rsidRPr="00F073E4" w:rsidRDefault="00EF4436" w:rsidP="007B642D">
            <w:pPr>
              <w:pStyle w:val="PersonalName"/>
              <w:rPr>
                <w:rFonts w:ascii="Tw Cen MT" w:hAnsi="Tw Cen MT" w:cs="Calibri"/>
                <w:szCs w:val="28"/>
              </w:rPr>
            </w:pPr>
          </w:p>
        </w:tc>
      </w:tr>
    </w:tbl>
    <w:p w:rsidR="00EF4436" w:rsidRPr="00570620" w:rsidRDefault="00EF4436" w:rsidP="00EF4436">
      <w:pPr>
        <w:pStyle w:val="Name"/>
        <w:tabs>
          <w:tab w:val="left" w:pos="3580"/>
        </w:tabs>
        <w:spacing w:before="0" w:line="276" w:lineRule="auto"/>
        <w:jc w:val="both"/>
        <w:rPr>
          <w:rFonts w:ascii="Times New Roman" w:hAnsi="Times New Roman" w:cs="Times New Roman"/>
          <w:sz w:val="22"/>
          <w:szCs w:val="22"/>
        </w:rPr>
      </w:pPr>
    </w:p>
    <w:p w:rsidR="00EF4436" w:rsidRDefault="00EF4436" w:rsidP="00EF4436">
      <w:pPr>
        <w:pStyle w:val="Address"/>
        <w:tabs>
          <w:tab w:val="left" w:pos="5310"/>
        </w:tabs>
        <w:spacing w:before="0" w:line="276" w:lineRule="auto"/>
        <w:rPr>
          <w:rFonts w:ascii="Times New Roman" w:hAnsi="Times New Roman" w:cs="Times New Roman"/>
          <w:b/>
          <w:caps/>
          <w:color w:val="000000"/>
          <w:sz w:val="22"/>
          <w:szCs w:val="22"/>
          <w:lang w:val="en-IN"/>
        </w:rPr>
      </w:pPr>
      <w:bookmarkStart w:id="0" w:name="_GoBack"/>
      <w:bookmarkEnd w:id="0"/>
    </w:p>
    <w:p w:rsidR="00EF4436" w:rsidRPr="00F073E4" w:rsidRDefault="00EF4436" w:rsidP="00EF4436">
      <w:pPr>
        <w:pStyle w:val="Address"/>
        <w:tabs>
          <w:tab w:val="left" w:pos="5310"/>
        </w:tabs>
        <w:spacing w:before="0" w:line="276" w:lineRule="auto"/>
        <w:rPr>
          <w:rFonts w:ascii="Times New Roman" w:hAnsi="Times New Roman" w:cs="Times New Roman"/>
          <w:b/>
          <w:caps/>
          <w:color w:val="2E74B5"/>
          <w:sz w:val="22"/>
          <w:szCs w:val="22"/>
          <w:lang w:val="en-IN"/>
        </w:rPr>
      </w:pPr>
      <w:r w:rsidRPr="00F073E4">
        <w:rPr>
          <w:rFonts w:ascii="Times New Roman" w:hAnsi="Times New Roman" w:cs="Times New Roman"/>
          <w:b/>
          <w:caps/>
          <w:color w:val="2E74B5"/>
          <w:sz w:val="22"/>
          <w:szCs w:val="22"/>
          <w:lang w:val="en-IN"/>
        </w:rPr>
        <w:t xml:space="preserve"> Summary:</w:t>
      </w:r>
      <w:r>
        <w:rPr>
          <w:rFonts w:ascii="Times New Roman" w:hAnsi="Times New Roman" w:cs="Times New Roman"/>
          <w:b/>
          <w:caps/>
          <w:color w:val="2E74B5"/>
          <w:sz w:val="22"/>
          <w:szCs w:val="22"/>
          <w:lang w:val="en-IN"/>
        </w:rPr>
        <w:tab/>
      </w:r>
    </w:p>
    <w:p w:rsidR="00EF4436" w:rsidRDefault="00EF4436" w:rsidP="0021797A">
      <w:pPr>
        <w:widowControl w:val="0"/>
        <w:numPr>
          <w:ilvl w:val="0"/>
          <w:numId w:val="2"/>
        </w:numPr>
        <w:ind w:left="360" w:hanging="359"/>
        <w:jc w:val="both"/>
        <w:rPr>
          <w:rFonts w:ascii="Calibri" w:hAnsi="Calibri" w:cs="Calibri"/>
          <w:sz w:val="22"/>
          <w:szCs w:val="22"/>
        </w:rPr>
      </w:pPr>
      <w:r w:rsidRPr="00A2048C">
        <w:rPr>
          <w:rFonts w:ascii="Calibri" w:hAnsi="Calibri" w:cs="Calibri"/>
          <w:sz w:val="22"/>
          <w:szCs w:val="22"/>
        </w:rPr>
        <w:t>6+</w:t>
      </w:r>
      <w:r w:rsidR="0078784A">
        <w:rPr>
          <w:rFonts w:ascii="Calibri" w:hAnsi="Calibri" w:cs="Calibri"/>
          <w:sz w:val="22"/>
          <w:szCs w:val="22"/>
        </w:rPr>
        <w:t xml:space="preserve"> years of experience in Requirement Analysis, Development, Implementation of Web-based and Windows based client-server and n-tier applications.</w:t>
      </w:r>
    </w:p>
    <w:p w:rsidR="00894F4B" w:rsidRDefault="00894F4B" w:rsidP="0021797A">
      <w:pPr>
        <w:widowControl w:val="0"/>
        <w:numPr>
          <w:ilvl w:val="0"/>
          <w:numId w:val="2"/>
        </w:numPr>
        <w:ind w:left="360" w:hanging="359"/>
        <w:jc w:val="both"/>
        <w:rPr>
          <w:rFonts w:ascii="Calibri" w:hAnsi="Calibri" w:cs="Calibri"/>
          <w:sz w:val="22"/>
          <w:szCs w:val="22"/>
        </w:rPr>
      </w:pPr>
      <w:r>
        <w:rPr>
          <w:rFonts w:ascii="Calibri" w:hAnsi="Calibri" w:cs="Calibri"/>
          <w:sz w:val="22"/>
          <w:szCs w:val="22"/>
        </w:rPr>
        <w:t xml:space="preserve">Experience in traditional methodologies such as Agile, Waterfall and in Test </w:t>
      </w:r>
      <w:r>
        <w:rPr>
          <w:rFonts w:ascii="Calibri" w:hAnsi="Calibri" w:cs="Calibri"/>
          <w:sz w:val="22"/>
          <w:szCs w:val="22"/>
          <w:lang w:val="en-IN"/>
        </w:rPr>
        <w:t>Driven Development.</w:t>
      </w:r>
    </w:p>
    <w:p w:rsidR="006A2AC9" w:rsidRDefault="005975E6" w:rsidP="0021797A">
      <w:pPr>
        <w:widowControl w:val="0"/>
        <w:numPr>
          <w:ilvl w:val="0"/>
          <w:numId w:val="2"/>
        </w:numPr>
        <w:ind w:left="360" w:hanging="359"/>
        <w:jc w:val="both"/>
        <w:rPr>
          <w:rFonts w:ascii="Calibri" w:hAnsi="Calibri" w:cs="Calibri"/>
          <w:sz w:val="22"/>
          <w:szCs w:val="22"/>
        </w:rPr>
      </w:pPr>
      <w:r>
        <w:rPr>
          <w:rFonts w:ascii="Calibri" w:hAnsi="Calibri" w:cs="Calibri"/>
          <w:sz w:val="22"/>
          <w:szCs w:val="22"/>
        </w:rPr>
        <w:t xml:space="preserve">Experience in .NET technologies such as ASP .NET, C#/VB .NET, Win Forms, ADO .NET/Entity Framework, WPF, Web Services, AJAX, LINQ and XML. </w:t>
      </w:r>
    </w:p>
    <w:p w:rsidR="002B7CED" w:rsidRPr="00A2048C" w:rsidRDefault="002B7CED" w:rsidP="0021797A">
      <w:pPr>
        <w:widowControl w:val="0"/>
        <w:numPr>
          <w:ilvl w:val="0"/>
          <w:numId w:val="2"/>
        </w:numPr>
        <w:ind w:left="360" w:hanging="359"/>
        <w:jc w:val="both"/>
        <w:rPr>
          <w:rFonts w:ascii="Calibri" w:hAnsi="Calibri" w:cs="Calibri"/>
          <w:sz w:val="22"/>
          <w:szCs w:val="22"/>
        </w:rPr>
      </w:pPr>
      <w:r>
        <w:rPr>
          <w:rFonts w:ascii="Calibri" w:hAnsi="Calibri" w:cs="Calibri"/>
          <w:sz w:val="22"/>
          <w:szCs w:val="22"/>
        </w:rPr>
        <w:t>Experience in development of web application using AngularJS, KnockoutJS, Bootstrap, Javascript, JQuery and Kendo UI.</w:t>
      </w:r>
    </w:p>
    <w:p w:rsidR="00EF4436" w:rsidRPr="00A2048C" w:rsidRDefault="000B53D4" w:rsidP="0021797A">
      <w:pPr>
        <w:numPr>
          <w:ilvl w:val="0"/>
          <w:numId w:val="2"/>
        </w:numPr>
        <w:ind w:left="360" w:hanging="359"/>
        <w:jc w:val="both"/>
        <w:rPr>
          <w:rFonts w:ascii="Calibri" w:hAnsi="Calibri" w:cs="Calibri"/>
          <w:sz w:val="22"/>
          <w:szCs w:val="22"/>
        </w:rPr>
      </w:pPr>
      <w:r>
        <w:rPr>
          <w:rFonts w:ascii="Calibri" w:hAnsi="Calibri" w:cs="Calibri"/>
          <w:color w:val="333333"/>
          <w:sz w:val="22"/>
          <w:szCs w:val="22"/>
          <w:shd w:val="clear" w:color="auto" w:fill="FFFFFF"/>
        </w:rPr>
        <w:t xml:space="preserve">Experience in </w:t>
      </w:r>
      <w:r w:rsidR="00EF4436" w:rsidRPr="00A2048C">
        <w:rPr>
          <w:rFonts w:ascii="Calibri" w:hAnsi="Calibri" w:cs="Calibri"/>
          <w:color w:val="333333"/>
          <w:sz w:val="22"/>
          <w:szCs w:val="22"/>
          <w:shd w:val="clear" w:color="auto" w:fill="FFFFFF"/>
        </w:rPr>
        <w:t>Version Control Tools including Team Foundation Server 2010/2012/2013/2015 for active tracking of work progress, maintaining code repository.</w:t>
      </w:r>
    </w:p>
    <w:p w:rsidR="00EF4436" w:rsidRPr="00A2048C" w:rsidRDefault="005A39B2" w:rsidP="0021797A">
      <w:pPr>
        <w:numPr>
          <w:ilvl w:val="0"/>
          <w:numId w:val="2"/>
        </w:numPr>
        <w:ind w:left="360" w:hanging="359"/>
        <w:jc w:val="both"/>
        <w:rPr>
          <w:rFonts w:ascii="Calibri" w:hAnsi="Calibri" w:cs="Calibri"/>
          <w:sz w:val="22"/>
          <w:szCs w:val="22"/>
        </w:rPr>
      </w:pPr>
      <w:r>
        <w:rPr>
          <w:rFonts w:ascii="Calibri" w:hAnsi="Calibri" w:cs="Calibri"/>
          <w:color w:val="333333"/>
          <w:sz w:val="22"/>
          <w:szCs w:val="22"/>
          <w:shd w:val="clear" w:color="auto" w:fill="FFFFFF"/>
        </w:rPr>
        <w:t>Hands on experience in</w:t>
      </w:r>
      <w:r w:rsidR="00EF4436" w:rsidRPr="00A2048C">
        <w:rPr>
          <w:rFonts w:ascii="Calibri" w:hAnsi="Calibri" w:cs="Calibri"/>
          <w:color w:val="333333"/>
          <w:sz w:val="22"/>
          <w:szCs w:val="22"/>
          <w:shd w:val="clear" w:color="auto" w:fill="FFFFFF"/>
        </w:rPr>
        <w:t xml:space="preserve"> Windows Communication Foundation (WCF) se</w:t>
      </w:r>
      <w:r w:rsidR="0030300A">
        <w:rPr>
          <w:rFonts w:ascii="Calibri" w:hAnsi="Calibri" w:cs="Calibri"/>
          <w:color w:val="333333"/>
          <w:sz w:val="22"/>
          <w:szCs w:val="22"/>
          <w:shd w:val="clear" w:color="auto" w:fill="FFFFFF"/>
        </w:rPr>
        <w:t>rvices and in defining</w:t>
      </w:r>
      <w:r w:rsidR="00EF4436" w:rsidRPr="00A2048C">
        <w:rPr>
          <w:rFonts w:ascii="Calibri" w:hAnsi="Calibri" w:cs="Calibri"/>
          <w:color w:val="333333"/>
          <w:sz w:val="22"/>
          <w:szCs w:val="22"/>
          <w:shd w:val="clear" w:color="auto" w:fill="FFFFFF"/>
        </w:rPr>
        <w:t xml:space="preserve"> Service Contracts for specific functionality.</w:t>
      </w:r>
    </w:p>
    <w:p w:rsidR="00BB6C11" w:rsidRPr="00BB6C11" w:rsidRDefault="00EF4436" w:rsidP="00BB6C11">
      <w:pPr>
        <w:numPr>
          <w:ilvl w:val="0"/>
          <w:numId w:val="2"/>
        </w:numPr>
        <w:ind w:left="360" w:hanging="359"/>
        <w:jc w:val="both"/>
        <w:rPr>
          <w:rFonts w:ascii="Calibri" w:hAnsi="Calibri" w:cs="Calibri"/>
          <w:sz w:val="22"/>
          <w:szCs w:val="22"/>
        </w:rPr>
      </w:pPr>
      <w:r w:rsidRPr="00A2048C">
        <w:rPr>
          <w:rFonts w:ascii="Calibri" w:hAnsi="Calibri" w:cs="Calibri"/>
          <w:color w:val="333333"/>
          <w:sz w:val="22"/>
          <w:szCs w:val="22"/>
          <w:shd w:val="clear" w:color="auto" w:fill="FFFFFF"/>
        </w:rPr>
        <w:t>Proficient in implementing WCF SOAP/REST services and consuming using different communication protocols and well versed with implementing custom WCF debugging and performance modules.</w:t>
      </w:r>
    </w:p>
    <w:p w:rsidR="00EF4436" w:rsidRPr="00A2048C" w:rsidRDefault="0021475F" w:rsidP="0021797A">
      <w:pPr>
        <w:numPr>
          <w:ilvl w:val="0"/>
          <w:numId w:val="2"/>
        </w:numPr>
        <w:ind w:left="360" w:hanging="359"/>
        <w:jc w:val="both"/>
        <w:rPr>
          <w:rFonts w:ascii="Calibri" w:hAnsi="Calibri" w:cs="Calibri"/>
          <w:sz w:val="22"/>
          <w:szCs w:val="22"/>
        </w:rPr>
      </w:pPr>
      <w:r>
        <w:rPr>
          <w:rFonts w:ascii="Calibri" w:hAnsi="Calibri" w:cs="Calibri"/>
          <w:sz w:val="22"/>
          <w:szCs w:val="22"/>
        </w:rPr>
        <w:t>Experience in managing</w:t>
      </w:r>
      <w:r w:rsidR="00EF4436" w:rsidRPr="00A2048C">
        <w:rPr>
          <w:rFonts w:ascii="Calibri" w:hAnsi="Calibri" w:cs="Calibri"/>
          <w:sz w:val="22"/>
          <w:szCs w:val="22"/>
        </w:rPr>
        <w:t xml:space="preserve"> Data Access Layer using ORM Technology Entity Framework Database First and Code First approaches to communicate effectively with databases to do activities like CRUD operations, Transactions, Performance tuning etc.</w:t>
      </w:r>
    </w:p>
    <w:p w:rsidR="00EF4436" w:rsidRPr="00A2048C" w:rsidRDefault="00B61E9D" w:rsidP="0021797A">
      <w:pPr>
        <w:numPr>
          <w:ilvl w:val="0"/>
          <w:numId w:val="2"/>
        </w:numPr>
        <w:ind w:left="360" w:hanging="359"/>
        <w:jc w:val="both"/>
        <w:rPr>
          <w:rFonts w:ascii="Calibri" w:hAnsi="Calibri" w:cs="Calibri"/>
          <w:sz w:val="22"/>
          <w:szCs w:val="22"/>
        </w:rPr>
      </w:pPr>
      <w:r>
        <w:rPr>
          <w:rFonts w:ascii="Calibri" w:hAnsi="Calibri" w:cs="Calibri"/>
          <w:sz w:val="22"/>
          <w:szCs w:val="22"/>
        </w:rPr>
        <w:t>Proficient in d</w:t>
      </w:r>
      <w:r w:rsidR="00EF4436" w:rsidRPr="00A2048C">
        <w:rPr>
          <w:rFonts w:ascii="Calibri" w:hAnsi="Calibri" w:cs="Calibri"/>
          <w:sz w:val="22"/>
          <w:szCs w:val="22"/>
        </w:rPr>
        <w:t>evelop</w:t>
      </w:r>
      <w:r>
        <w:rPr>
          <w:rFonts w:ascii="Calibri" w:hAnsi="Calibri" w:cs="Calibri"/>
          <w:sz w:val="22"/>
          <w:szCs w:val="22"/>
        </w:rPr>
        <w:t>ing, d</w:t>
      </w:r>
      <w:r w:rsidR="00EF4436" w:rsidRPr="00A2048C">
        <w:rPr>
          <w:rFonts w:ascii="Calibri" w:hAnsi="Calibri" w:cs="Calibri"/>
          <w:sz w:val="22"/>
          <w:szCs w:val="22"/>
        </w:rPr>
        <w:t>ebug</w:t>
      </w:r>
      <w:r>
        <w:rPr>
          <w:rFonts w:ascii="Calibri" w:hAnsi="Calibri" w:cs="Calibri"/>
          <w:sz w:val="22"/>
          <w:szCs w:val="22"/>
        </w:rPr>
        <w:t>ging</w:t>
      </w:r>
      <w:r w:rsidR="00EF4436" w:rsidRPr="00A2048C">
        <w:rPr>
          <w:rFonts w:ascii="Calibri" w:hAnsi="Calibri" w:cs="Calibri"/>
          <w:sz w:val="22"/>
          <w:szCs w:val="22"/>
        </w:rPr>
        <w:t xml:space="preserve"> and tuning of Database Objects stored procedures, functions, views, triggers, CTE, SQL queries using SQL Server</w:t>
      </w:r>
      <w:r w:rsidR="00FE39F7">
        <w:rPr>
          <w:rFonts w:ascii="Calibri" w:hAnsi="Calibri" w:cs="Calibri"/>
          <w:sz w:val="22"/>
          <w:szCs w:val="22"/>
        </w:rPr>
        <w:t>.</w:t>
      </w:r>
    </w:p>
    <w:p w:rsidR="00EF4436" w:rsidRPr="00A2048C" w:rsidRDefault="00E0429A" w:rsidP="0021797A">
      <w:pPr>
        <w:numPr>
          <w:ilvl w:val="0"/>
          <w:numId w:val="2"/>
        </w:numPr>
        <w:ind w:left="360" w:hanging="359"/>
        <w:jc w:val="both"/>
        <w:rPr>
          <w:rFonts w:ascii="Calibri" w:hAnsi="Calibri" w:cs="Calibri"/>
          <w:sz w:val="22"/>
          <w:szCs w:val="22"/>
        </w:rPr>
      </w:pPr>
      <w:r>
        <w:rPr>
          <w:rFonts w:ascii="Calibri" w:hAnsi="Calibri" w:cs="Calibri"/>
          <w:sz w:val="22"/>
          <w:szCs w:val="22"/>
        </w:rPr>
        <w:t>Experience in designing and</w:t>
      </w:r>
      <w:r w:rsidR="00EF4436" w:rsidRPr="00A2048C">
        <w:rPr>
          <w:rFonts w:ascii="Calibri" w:hAnsi="Calibri" w:cs="Calibri"/>
          <w:sz w:val="22"/>
          <w:szCs w:val="22"/>
        </w:rPr>
        <w:t xml:space="preserve"> develop</w:t>
      </w:r>
      <w:r>
        <w:rPr>
          <w:rFonts w:ascii="Calibri" w:hAnsi="Calibri" w:cs="Calibri"/>
          <w:sz w:val="22"/>
          <w:szCs w:val="22"/>
        </w:rPr>
        <w:t>ing</w:t>
      </w:r>
      <w:r w:rsidR="00EF4436" w:rsidRPr="00A2048C">
        <w:rPr>
          <w:rFonts w:ascii="Calibri" w:hAnsi="Calibri" w:cs="Calibri"/>
          <w:sz w:val="22"/>
          <w:szCs w:val="22"/>
        </w:rPr>
        <w:t xml:space="preserve"> various reports of Tabular, Matrix and distributed reports in multiple formats and pulling data from various sources using Crystal Reports and SQL Server Reporting Services SSRS.</w:t>
      </w:r>
    </w:p>
    <w:p w:rsidR="00EF4436" w:rsidRPr="00BB6C11" w:rsidRDefault="00C3244D" w:rsidP="00FD68CB">
      <w:pPr>
        <w:numPr>
          <w:ilvl w:val="0"/>
          <w:numId w:val="2"/>
        </w:numPr>
        <w:ind w:left="360" w:hanging="359"/>
        <w:jc w:val="both"/>
        <w:rPr>
          <w:rFonts w:ascii="Calibri" w:hAnsi="Calibri" w:cs="Calibri"/>
          <w:sz w:val="22"/>
          <w:szCs w:val="22"/>
        </w:rPr>
      </w:pPr>
      <w:r>
        <w:rPr>
          <w:rFonts w:ascii="Calibri" w:hAnsi="Calibri" w:cs="Calibri"/>
          <w:color w:val="333333"/>
          <w:sz w:val="22"/>
          <w:szCs w:val="22"/>
          <w:lang w:val="en-GB"/>
        </w:rPr>
        <w:t>Experience in</w:t>
      </w:r>
      <w:r w:rsidR="00EF4436" w:rsidRPr="00A2048C">
        <w:rPr>
          <w:rFonts w:ascii="Calibri" w:hAnsi="Calibri" w:cs="Calibri"/>
          <w:color w:val="333333"/>
          <w:sz w:val="22"/>
          <w:szCs w:val="22"/>
          <w:lang w:val="en-GB"/>
        </w:rPr>
        <w:t xml:space="preserve"> ETL </w:t>
      </w:r>
      <w:r>
        <w:rPr>
          <w:rFonts w:ascii="Calibri" w:hAnsi="Calibri" w:cs="Calibri"/>
          <w:color w:val="333333"/>
          <w:sz w:val="22"/>
          <w:szCs w:val="22"/>
          <w:lang w:val="en-GB"/>
        </w:rPr>
        <w:t xml:space="preserve">tools </w:t>
      </w:r>
      <w:r w:rsidR="00EF4436" w:rsidRPr="00A2048C">
        <w:rPr>
          <w:rFonts w:ascii="Calibri" w:hAnsi="Calibri" w:cs="Calibri"/>
          <w:color w:val="333333"/>
          <w:sz w:val="22"/>
          <w:szCs w:val="22"/>
          <w:lang w:val="en-GB"/>
        </w:rPr>
        <w:t>(SSIS</w:t>
      </w:r>
      <w:r>
        <w:rPr>
          <w:rFonts w:ascii="Calibri" w:hAnsi="Calibri" w:cs="Calibri"/>
          <w:color w:val="333333"/>
          <w:sz w:val="22"/>
          <w:szCs w:val="22"/>
          <w:lang w:val="en-GB"/>
        </w:rPr>
        <w:t xml:space="preserve"> and SSRS</w:t>
      </w:r>
      <w:r w:rsidR="00EF4436" w:rsidRPr="00A2048C">
        <w:rPr>
          <w:rFonts w:ascii="Calibri" w:hAnsi="Calibri" w:cs="Calibri"/>
          <w:color w:val="333333"/>
          <w:sz w:val="22"/>
          <w:szCs w:val="22"/>
          <w:lang w:val="en-GB"/>
        </w:rPr>
        <w:t xml:space="preserve">) to develop jobs for extracting, cleaning, transforming and loading data into data warehouse and for preparing the complete </w:t>
      </w:r>
      <w:r w:rsidR="00EF4436" w:rsidRPr="00A2048C">
        <w:rPr>
          <w:rStyle w:val="Strong"/>
          <w:rFonts w:ascii="Calibri" w:hAnsi="Calibri" w:cs="Calibri"/>
          <w:b w:val="0"/>
          <w:color w:val="333333"/>
          <w:sz w:val="22"/>
          <w:szCs w:val="22"/>
          <w:lang w:val="en-GB"/>
        </w:rPr>
        <w:t>data mapping</w:t>
      </w:r>
      <w:r w:rsidR="00EF4436" w:rsidRPr="00A2048C">
        <w:rPr>
          <w:rFonts w:ascii="Calibri" w:hAnsi="Calibri" w:cs="Calibri"/>
          <w:color w:val="333333"/>
          <w:sz w:val="22"/>
          <w:szCs w:val="22"/>
          <w:lang w:val="en-GB"/>
        </w:rPr>
        <w:t xml:space="preserve"> for all the migrated jobs.</w:t>
      </w:r>
    </w:p>
    <w:p w:rsidR="00EF4436" w:rsidRPr="00A2048C" w:rsidRDefault="001922A9" w:rsidP="0021797A">
      <w:pPr>
        <w:numPr>
          <w:ilvl w:val="0"/>
          <w:numId w:val="2"/>
        </w:numPr>
        <w:ind w:left="360" w:hanging="359"/>
        <w:jc w:val="both"/>
        <w:rPr>
          <w:rFonts w:ascii="Calibri" w:hAnsi="Calibri" w:cs="Calibri"/>
          <w:sz w:val="22"/>
          <w:szCs w:val="22"/>
        </w:rPr>
      </w:pPr>
      <w:r>
        <w:rPr>
          <w:rFonts w:ascii="Calibri" w:hAnsi="Calibri" w:cs="Calibri"/>
          <w:sz w:val="22"/>
          <w:szCs w:val="22"/>
        </w:rPr>
        <w:t>Experience in working with C#</w:t>
      </w:r>
      <w:r w:rsidR="00857E41">
        <w:rPr>
          <w:rFonts w:ascii="Calibri" w:hAnsi="Calibri" w:cs="Calibri"/>
          <w:sz w:val="22"/>
          <w:szCs w:val="22"/>
        </w:rPr>
        <w:t xml:space="preserve"> 3.0/4.0</w:t>
      </w:r>
      <w:r>
        <w:rPr>
          <w:rFonts w:ascii="Calibri" w:hAnsi="Calibri" w:cs="Calibri"/>
          <w:sz w:val="22"/>
          <w:szCs w:val="22"/>
        </w:rPr>
        <w:t xml:space="preserve"> features like Inheritance, Polymorphism, Interfaces, Events &amp; Delegates, Generics &amp; Collections and Exception Handling. </w:t>
      </w:r>
    </w:p>
    <w:p w:rsidR="00EF4436" w:rsidRPr="00A2048C" w:rsidRDefault="00EF4436" w:rsidP="0021797A">
      <w:pPr>
        <w:numPr>
          <w:ilvl w:val="0"/>
          <w:numId w:val="2"/>
        </w:numPr>
        <w:ind w:left="360" w:hanging="359"/>
        <w:jc w:val="both"/>
        <w:rPr>
          <w:rFonts w:ascii="Calibri" w:hAnsi="Calibri" w:cs="Calibri"/>
          <w:sz w:val="22"/>
          <w:szCs w:val="22"/>
        </w:rPr>
      </w:pPr>
      <w:r w:rsidRPr="00A2048C">
        <w:rPr>
          <w:rFonts w:ascii="Calibri" w:hAnsi="Calibri" w:cs="Calibri"/>
          <w:color w:val="000000"/>
          <w:sz w:val="22"/>
          <w:szCs w:val="22"/>
        </w:rPr>
        <w:t xml:space="preserve">Quick learner, excellent communication skills, </w:t>
      </w:r>
      <w:r w:rsidRPr="00A2048C">
        <w:rPr>
          <w:rFonts w:ascii="Calibri" w:hAnsi="Calibri" w:cs="Calibri"/>
          <w:color w:val="333333"/>
          <w:sz w:val="22"/>
          <w:szCs w:val="22"/>
          <w:lang w:val="en-GB"/>
        </w:rPr>
        <w:t>adaptable to ever changing priorities</w:t>
      </w:r>
      <w:r w:rsidRPr="00A2048C">
        <w:rPr>
          <w:rFonts w:ascii="Calibri" w:hAnsi="Calibri" w:cs="Calibri"/>
          <w:color w:val="000000"/>
          <w:sz w:val="22"/>
          <w:szCs w:val="22"/>
        </w:rPr>
        <w:t>, exceptional problem-solving and troubleshooting capabilities.</w:t>
      </w:r>
    </w:p>
    <w:p w:rsidR="00EF4436" w:rsidRPr="00A2048C" w:rsidRDefault="00EF4436" w:rsidP="00EF4436">
      <w:pPr>
        <w:pStyle w:val="ListParagraph"/>
        <w:spacing w:after="0"/>
        <w:ind w:left="576" w:right="-360"/>
        <w:jc w:val="both"/>
        <w:rPr>
          <w:rFonts w:cs="Arial"/>
        </w:rPr>
      </w:pPr>
    </w:p>
    <w:p w:rsidR="00F95FA8" w:rsidRPr="007B0A58" w:rsidRDefault="00F95FA8" w:rsidP="00EF4436">
      <w:pPr>
        <w:pStyle w:val="ListParagraph"/>
        <w:spacing w:after="0"/>
        <w:ind w:left="576" w:right="-360"/>
        <w:jc w:val="both"/>
        <w:rPr>
          <w:rFonts w:cs="Arial"/>
        </w:rPr>
      </w:pPr>
    </w:p>
    <w:p w:rsidR="00EF4436" w:rsidRPr="009759AC" w:rsidRDefault="00EF4436" w:rsidP="00A2048C">
      <w:pPr>
        <w:pStyle w:val="Address"/>
        <w:tabs>
          <w:tab w:val="left" w:pos="7267"/>
        </w:tabs>
        <w:spacing w:before="0" w:line="276" w:lineRule="auto"/>
        <w:rPr>
          <w:rFonts w:ascii="Times New Roman" w:hAnsi="Times New Roman" w:cs="Times New Roman"/>
          <w:b/>
          <w:caps/>
          <w:color w:val="2E74B5"/>
          <w:sz w:val="22"/>
          <w:szCs w:val="22"/>
          <w:lang w:val="en-IN"/>
        </w:rPr>
      </w:pPr>
      <w:r>
        <w:rPr>
          <w:rFonts w:ascii="Times New Roman" w:hAnsi="Times New Roman" w:cs="Times New Roman"/>
          <w:b/>
          <w:caps/>
          <w:color w:val="2E74B5"/>
          <w:sz w:val="22"/>
          <w:szCs w:val="22"/>
          <w:lang w:val="en-IN"/>
        </w:rPr>
        <w:t>EDUCATION</w:t>
      </w:r>
      <w:r w:rsidRPr="009759AC">
        <w:rPr>
          <w:rFonts w:ascii="Times New Roman" w:hAnsi="Times New Roman" w:cs="Times New Roman"/>
          <w:b/>
          <w:caps/>
          <w:color w:val="2E74B5"/>
          <w:sz w:val="22"/>
          <w:szCs w:val="22"/>
          <w:lang w:val="en-IN"/>
        </w:rPr>
        <w:t>:</w:t>
      </w:r>
      <w:r w:rsidR="00A2048C">
        <w:rPr>
          <w:rFonts w:ascii="Times New Roman" w:hAnsi="Times New Roman" w:cs="Times New Roman"/>
          <w:b/>
          <w:caps/>
          <w:color w:val="2E74B5"/>
          <w:sz w:val="22"/>
          <w:szCs w:val="22"/>
          <w:lang w:val="en-IN"/>
        </w:rPr>
        <w:tab/>
      </w:r>
    </w:p>
    <w:p w:rsidR="00EF4436" w:rsidRPr="00A2048C" w:rsidRDefault="00EF4436" w:rsidP="00EF4436">
      <w:pPr>
        <w:numPr>
          <w:ilvl w:val="0"/>
          <w:numId w:val="1"/>
        </w:numPr>
        <w:suppressAutoHyphens/>
        <w:spacing w:line="276" w:lineRule="auto"/>
        <w:rPr>
          <w:rFonts w:asciiTheme="minorHAnsi" w:hAnsiTheme="minorHAnsi" w:cstheme="minorHAnsi"/>
          <w:b/>
          <w:sz w:val="22"/>
          <w:szCs w:val="22"/>
        </w:rPr>
      </w:pPr>
      <w:r w:rsidRPr="00A2048C">
        <w:rPr>
          <w:rFonts w:asciiTheme="minorHAnsi" w:hAnsiTheme="minorHAnsi" w:cstheme="minorHAnsi"/>
          <w:sz w:val="22"/>
          <w:szCs w:val="22"/>
        </w:rPr>
        <w:t>Bachelor of Engineering in Computer Science, Anna University-Chennai, India.</w:t>
      </w:r>
    </w:p>
    <w:p w:rsidR="00EF4436" w:rsidRDefault="00EF4436" w:rsidP="00EF4436">
      <w:pPr>
        <w:suppressAutoHyphens/>
        <w:spacing w:line="276" w:lineRule="auto"/>
        <w:rPr>
          <w:rFonts w:ascii="Times New Roman" w:hAnsi="Times New Roman"/>
          <w:sz w:val="22"/>
          <w:szCs w:val="22"/>
        </w:rPr>
      </w:pPr>
    </w:p>
    <w:p w:rsidR="00EF4436" w:rsidRDefault="00EF4436" w:rsidP="00EF4436">
      <w:pPr>
        <w:suppressAutoHyphens/>
        <w:spacing w:line="276" w:lineRule="auto"/>
        <w:rPr>
          <w:rFonts w:ascii="Times New Roman" w:hAnsi="Times New Roman"/>
          <w:sz w:val="22"/>
          <w:szCs w:val="22"/>
        </w:rPr>
      </w:pPr>
    </w:p>
    <w:p w:rsidR="00EF4436" w:rsidRPr="00570620" w:rsidRDefault="00EF4436" w:rsidP="00EF4436">
      <w:pPr>
        <w:suppressAutoHyphens/>
        <w:spacing w:line="276" w:lineRule="auto"/>
        <w:rPr>
          <w:rFonts w:ascii="Times New Roman" w:hAnsi="Times New Roman"/>
          <w:b/>
          <w:sz w:val="22"/>
          <w:szCs w:val="22"/>
        </w:rPr>
      </w:pPr>
    </w:p>
    <w:p w:rsidR="00EF4436" w:rsidRPr="008B0189" w:rsidRDefault="00EF4436" w:rsidP="00EF4436">
      <w:pPr>
        <w:pStyle w:val="ResumeSectionHeaders"/>
        <w:spacing w:before="0" w:after="240" w:line="276" w:lineRule="auto"/>
        <w:rPr>
          <w:rFonts w:ascii="Times New Roman" w:hAnsi="Times New Roman"/>
          <w:caps/>
          <w:color w:val="2E74B5"/>
          <w:sz w:val="22"/>
          <w:szCs w:val="22"/>
          <w:lang w:val="en-IN"/>
        </w:rPr>
      </w:pPr>
      <w:r w:rsidRPr="008B0189">
        <w:rPr>
          <w:rFonts w:ascii="Times New Roman" w:hAnsi="Times New Roman"/>
          <w:caps/>
          <w:color w:val="2E74B5"/>
          <w:sz w:val="22"/>
          <w:szCs w:val="22"/>
          <w:lang w:val="en-IN"/>
        </w:rPr>
        <w:lastRenderedPageBreak/>
        <w:t>Technical skills:</w:t>
      </w:r>
    </w:p>
    <w:p w:rsidR="00EF4436" w:rsidRPr="00561FE8" w:rsidRDefault="00EF4436" w:rsidP="00EF4436">
      <w:pPr>
        <w:pStyle w:val="ResumeSectionHeaders"/>
        <w:spacing w:before="0" w:after="240"/>
        <w:ind w:left="714"/>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Programming Languages – C, C++, Java, C#.NET (4.0/3.5/3.0), VB.NET, HTML5, and CSS3.</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Web Technologies – ASP, ASP.NET Web forms 4.0/3.5, ASP.NET MVC 4.0/3.0, AJAX, JavaScript, JQuery, SharePoint, Silverlight, Web Services, WCF.</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Xml Technologies – XML, XSL.</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UI Technologies – Win Forms, WPF, Web Forms</w:t>
      </w:r>
      <w:r>
        <w:rPr>
          <w:rFonts w:ascii="Calibri" w:hAnsi="Calibri" w:cs="Calibri"/>
          <w:b w:val="0"/>
          <w:color w:val="000000"/>
          <w:sz w:val="22"/>
          <w:szCs w:val="22"/>
          <w:lang w:val="en-IN"/>
        </w:rPr>
        <w:t>.</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IDE Tools – Visual Studio 2012/2010/2008/2005, SQL Server Management Studio.</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.NET Frameworks - .Net Framework 4.5/4.0/3.5/3.0.</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Databases – MS SQL SERVER 2012/2008 R2/2008/2000, MS Access 2010/2007/2003, Oracle 10G/9I/8I</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Reporting Tools - SQL Server Reporting Services (SSRS 2008/2005), Crystal Reports (2010/9/8.5/8)</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Pr>
          <w:rFonts w:ascii="Calibri" w:hAnsi="Calibri" w:cs="Calibri"/>
          <w:b w:val="0"/>
          <w:color w:val="000000"/>
          <w:sz w:val="22"/>
          <w:szCs w:val="22"/>
          <w:lang w:val="en-IN"/>
        </w:rPr>
        <w:t xml:space="preserve">ETL Tools – SQL </w:t>
      </w:r>
      <w:r w:rsidRPr="005E7C6B">
        <w:rPr>
          <w:rFonts w:ascii="Calibri" w:hAnsi="Calibri" w:cs="Calibri"/>
          <w:b w:val="0"/>
          <w:color w:val="000000"/>
          <w:sz w:val="22"/>
          <w:szCs w:val="22"/>
          <w:lang w:val="en-IN"/>
        </w:rPr>
        <w:t>Server Integration Services(SSIS 2008/2005)</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Modeling Tools – UML, MS Visio 2010/2007</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 xml:space="preserve">Version Control Tools – SVN, Team </w:t>
      </w:r>
      <w:r>
        <w:rPr>
          <w:rFonts w:ascii="Calibri" w:hAnsi="Calibri" w:cs="Calibri"/>
          <w:b w:val="0"/>
          <w:color w:val="000000"/>
          <w:sz w:val="22"/>
          <w:szCs w:val="22"/>
          <w:lang w:val="en-IN"/>
        </w:rPr>
        <w:t xml:space="preserve">Foundation Server (2008), GIT, </w:t>
      </w:r>
      <w:r w:rsidRPr="005E7C6B">
        <w:rPr>
          <w:rFonts w:ascii="Calibri" w:hAnsi="Calibri" w:cs="Calibri"/>
          <w:b w:val="0"/>
          <w:color w:val="000000"/>
          <w:sz w:val="22"/>
          <w:szCs w:val="22"/>
          <w:lang w:val="en-IN"/>
        </w:rPr>
        <w:t>FileNet</w:t>
      </w:r>
    </w:p>
    <w:p w:rsidR="00EF4436" w:rsidRPr="00561FE8"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Servers – Windows Server 2008/2003/NT, Microsoft IIS(7.0/6.0/5.0/4.0)</w:t>
      </w:r>
    </w:p>
    <w:p w:rsidR="00EF4436" w:rsidRDefault="00EF4436" w:rsidP="00EF4436">
      <w:pPr>
        <w:pStyle w:val="ResumeSectionHeaders"/>
        <w:spacing w:before="0" w:after="240"/>
        <w:ind w:left="720"/>
        <w:contextualSpacing/>
        <w:rPr>
          <w:rFonts w:ascii="Calibri" w:hAnsi="Calibri" w:cs="Calibri"/>
          <w:b w:val="0"/>
          <w:color w:val="000000"/>
          <w:sz w:val="22"/>
          <w:szCs w:val="22"/>
          <w:lang w:val="en-IN"/>
        </w:rPr>
      </w:pPr>
      <w:r w:rsidRPr="005E7C6B">
        <w:rPr>
          <w:rFonts w:ascii="Calibri" w:hAnsi="Calibri" w:cs="Calibri"/>
          <w:b w:val="0"/>
          <w:color w:val="000000"/>
          <w:sz w:val="22"/>
          <w:szCs w:val="22"/>
          <w:lang w:val="en-IN"/>
        </w:rPr>
        <w:t>Middleware – Web services, WCF, ADO.NET 4.0/3.5/3.0/2.0</w:t>
      </w:r>
    </w:p>
    <w:p w:rsidR="00F03892" w:rsidRDefault="00F03892" w:rsidP="00EF4436">
      <w:pPr>
        <w:pStyle w:val="ResumeSectionHeaders"/>
        <w:spacing w:before="0" w:after="240"/>
        <w:ind w:left="720"/>
        <w:contextualSpacing/>
        <w:rPr>
          <w:rFonts w:ascii="Calibri" w:hAnsi="Calibri" w:cs="Calibri"/>
          <w:b w:val="0"/>
          <w:color w:val="000000"/>
          <w:sz w:val="22"/>
          <w:szCs w:val="22"/>
          <w:lang w:val="en-IN"/>
        </w:rPr>
      </w:pPr>
    </w:p>
    <w:p w:rsidR="00F03892" w:rsidRPr="00561FE8" w:rsidRDefault="00452C7C" w:rsidP="00EF4436">
      <w:pPr>
        <w:pStyle w:val="ResumeSectionHeaders"/>
        <w:spacing w:before="0" w:after="240"/>
        <w:ind w:left="720"/>
        <w:contextualSpacing/>
        <w:rPr>
          <w:rFonts w:ascii="Calibri" w:hAnsi="Calibri" w:cs="Calibri"/>
          <w:b w:val="0"/>
          <w:color w:val="000000"/>
          <w:sz w:val="22"/>
          <w:szCs w:val="22"/>
          <w:lang w:val="en-IN"/>
        </w:rPr>
      </w:pPr>
      <w:r w:rsidRPr="00452C7C">
        <w:rPr>
          <w:sz w:val="22"/>
          <w:szCs w:val="22"/>
        </w:rPr>
        <w:pict>
          <v:rect id="_x0000_i1025" style="width:0;height:1.5pt" o:hralign="center" o:hrstd="t" o:hr="t" fillcolor="gray" stroked="f"/>
        </w:pict>
      </w:r>
    </w:p>
    <w:p w:rsidR="00371854" w:rsidRDefault="00371854"/>
    <w:p w:rsidR="0021797A" w:rsidRDefault="00EF4436" w:rsidP="0021797A">
      <w:pPr>
        <w:pStyle w:val="ResumeSectionHeaders"/>
        <w:spacing w:before="0" w:after="240" w:line="276" w:lineRule="auto"/>
        <w:rPr>
          <w:rFonts w:ascii="Times New Roman" w:hAnsi="Times New Roman"/>
          <w:caps/>
          <w:color w:val="2E74B5"/>
          <w:sz w:val="22"/>
          <w:szCs w:val="22"/>
          <w:lang w:val="en-IN"/>
        </w:rPr>
      </w:pPr>
      <w:r w:rsidRPr="00EF4436">
        <w:rPr>
          <w:rFonts w:ascii="Times New Roman" w:hAnsi="Times New Roman"/>
          <w:caps/>
          <w:color w:val="2E74B5"/>
          <w:sz w:val="22"/>
          <w:szCs w:val="22"/>
          <w:lang w:val="en-IN"/>
        </w:rPr>
        <w:t>Professional Experience:</w:t>
      </w:r>
    </w:p>
    <w:p w:rsidR="00452DC3" w:rsidRDefault="00EF4436" w:rsidP="00452DC3">
      <w:pPr>
        <w:pStyle w:val="ResumeSectionHeaders"/>
        <w:spacing w:before="0" w:after="240" w:line="276" w:lineRule="auto"/>
        <w:contextualSpacing/>
        <w:rPr>
          <w:rFonts w:ascii="Times New Roman" w:hAnsi="Times New Roman"/>
          <w:sz w:val="22"/>
          <w:szCs w:val="22"/>
        </w:rPr>
      </w:pPr>
      <w:r w:rsidRPr="00EF4436">
        <w:rPr>
          <w:rFonts w:ascii="Times New Roman" w:hAnsi="Times New Roman"/>
          <w:sz w:val="22"/>
          <w:szCs w:val="22"/>
        </w:rPr>
        <w:t>GEICO – Chevy Chase, MD</w:t>
      </w:r>
    </w:p>
    <w:p w:rsidR="00452DC3" w:rsidRDefault="00EF4436" w:rsidP="00452DC3">
      <w:pPr>
        <w:pStyle w:val="ResumeSectionHeaders"/>
        <w:spacing w:before="0" w:after="240" w:line="276" w:lineRule="auto"/>
        <w:contextualSpacing/>
        <w:rPr>
          <w:rFonts w:ascii="Times New Roman" w:hAnsi="Times New Roman"/>
          <w:sz w:val="22"/>
          <w:szCs w:val="22"/>
        </w:rPr>
      </w:pPr>
      <w:r w:rsidRPr="00EF4436">
        <w:rPr>
          <w:rFonts w:ascii="Times New Roman" w:hAnsi="Times New Roman"/>
          <w:sz w:val="22"/>
          <w:szCs w:val="22"/>
        </w:rPr>
        <w:t>Sr .NET Developer</w:t>
      </w:r>
    </w:p>
    <w:p w:rsidR="00EF4436" w:rsidRPr="00452DC3" w:rsidRDefault="006368E6" w:rsidP="00452DC3">
      <w:pPr>
        <w:pStyle w:val="ResumeSectionHeaders"/>
        <w:spacing w:before="0" w:after="240" w:line="276" w:lineRule="auto"/>
        <w:contextualSpacing/>
        <w:rPr>
          <w:rFonts w:ascii="Times New Roman" w:hAnsi="Times New Roman"/>
          <w:color w:val="000000"/>
          <w:sz w:val="22"/>
          <w:szCs w:val="22"/>
          <w:lang w:val="en-IN"/>
        </w:rPr>
      </w:pPr>
      <w:r>
        <w:rPr>
          <w:rFonts w:ascii="Times New Roman" w:hAnsi="Times New Roman"/>
          <w:sz w:val="22"/>
          <w:szCs w:val="22"/>
        </w:rPr>
        <w:t>August 2015 - Present</w:t>
      </w:r>
    </w:p>
    <w:p w:rsidR="00B24644" w:rsidRDefault="00EF4436" w:rsidP="0021797A">
      <w:pPr>
        <w:jc w:val="both"/>
        <w:rPr>
          <w:rFonts w:asciiTheme="minorHAnsi" w:hAnsiTheme="minorHAnsi" w:cstheme="minorHAnsi"/>
          <w:sz w:val="22"/>
          <w:szCs w:val="22"/>
        </w:rPr>
      </w:pPr>
      <w:r w:rsidRPr="00EF4436">
        <w:rPr>
          <w:rFonts w:asciiTheme="minorHAnsi" w:hAnsiTheme="minorHAnsi" w:cstheme="minorHAnsi"/>
          <w:sz w:val="22"/>
          <w:szCs w:val="22"/>
        </w:rPr>
        <w:t>GEICO is a multi-line insurance company, offering auto, home, business and life insurance through their network of independent insurance Agents. The coverage extends to eleven states and growin</w:t>
      </w:r>
      <w:r w:rsidR="001705C9">
        <w:rPr>
          <w:rFonts w:asciiTheme="minorHAnsi" w:hAnsiTheme="minorHAnsi" w:cstheme="minorHAnsi"/>
          <w:sz w:val="22"/>
          <w:szCs w:val="22"/>
        </w:rPr>
        <w:t>g. I worked in multiple applications,</w:t>
      </w:r>
      <w:r w:rsidRPr="00EF4436">
        <w:rPr>
          <w:rFonts w:asciiTheme="minorHAnsi" w:hAnsiTheme="minorHAnsi" w:cstheme="minorHAnsi"/>
          <w:sz w:val="22"/>
          <w:szCs w:val="22"/>
        </w:rPr>
        <w:t xml:space="preserve"> both internal as well as consumer facing applicat</w:t>
      </w:r>
    </w:p>
    <w:p w:rsidR="00EF4436" w:rsidRDefault="00EF4436" w:rsidP="0021797A">
      <w:pPr>
        <w:jc w:val="both"/>
        <w:rPr>
          <w:rFonts w:asciiTheme="minorHAnsi" w:hAnsiTheme="minorHAnsi" w:cstheme="minorHAnsi"/>
          <w:sz w:val="22"/>
          <w:szCs w:val="22"/>
        </w:rPr>
      </w:pPr>
      <w:r w:rsidRPr="00EF4436">
        <w:rPr>
          <w:rFonts w:asciiTheme="minorHAnsi" w:hAnsiTheme="minorHAnsi" w:cstheme="minorHAnsi"/>
          <w:sz w:val="22"/>
          <w:szCs w:val="22"/>
        </w:rPr>
        <w:t>ions. The internal application is agency email system which includes features such as creating a mass email form, sending mass emails to group of customers and provided options to save, submit and to draft an email etc. Notes and diaries is also a complex application which includes developing different scre</w:t>
      </w:r>
      <w:r>
        <w:rPr>
          <w:rFonts w:asciiTheme="minorHAnsi" w:hAnsiTheme="minorHAnsi" w:cstheme="minorHAnsi"/>
          <w:sz w:val="22"/>
          <w:szCs w:val="22"/>
        </w:rPr>
        <w:t xml:space="preserve">ens which enables customers to </w:t>
      </w:r>
      <w:r w:rsidRPr="00EF4436">
        <w:rPr>
          <w:rFonts w:asciiTheme="minorHAnsi" w:hAnsiTheme="minorHAnsi" w:cstheme="minorHAnsi"/>
          <w:sz w:val="22"/>
          <w:szCs w:val="22"/>
        </w:rPr>
        <w:t>enter notes and reminders while purchasing a policy.</w:t>
      </w:r>
    </w:p>
    <w:p w:rsidR="00F95FA8" w:rsidRDefault="00F95FA8" w:rsidP="00EF4436">
      <w:pPr>
        <w:rPr>
          <w:rFonts w:asciiTheme="minorHAnsi" w:hAnsiTheme="minorHAnsi" w:cstheme="minorHAnsi"/>
          <w:sz w:val="22"/>
          <w:szCs w:val="22"/>
        </w:rPr>
      </w:pPr>
    </w:p>
    <w:p w:rsidR="00F95FA8" w:rsidRPr="009F5743" w:rsidRDefault="00F95FA8" w:rsidP="00F95FA8">
      <w:pPr>
        <w:spacing w:line="276" w:lineRule="auto"/>
        <w:rPr>
          <w:rFonts w:ascii="Times New Roman" w:hAnsi="Times New Roman"/>
          <w:b/>
          <w:color w:val="2E74B5"/>
          <w:sz w:val="22"/>
          <w:szCs w:val="22"/>
        </w:rPr>
      </w:pPr>
      <w:r>
        <w:rPr>
          <w:rFonts w:ascii="Times New Roman" w:hAnsi="Times New Roman"/>
          <w:b/>
          <w:color w:val="2E74B5"/>
          <w:sz w:val="22"/>
          <w:szCs w:val="22"/>
        </w:rPr>
        <w:t>Responsibilities:</w:t>
      </w:r>
    </w:p>
    <w:p w:rsidR="00F95FA8" w:rsidRPr="00207A00" w:rsidRDefault="00F95FA8" w:rsidP="00F95FA8">
      <w:pPr>
        <w:numPr>
          <w:ilvl w:val="0"/>
          <w:numId w:val="1"/>
        </w:numPr>
        <w:spacing w:line="276" w:lineRule="auto"/>
        <w:contextualSpacing/>
        <w:rPr>
          <w:rFonts w:ascii="Calibri" w:eastAsia="Calibri" w:hAnsi="Calibri" w:cs="Calibri"/>
          <w:sz w:val="22"/>
          <w:szCs w:val="22"/>
          <w:lang w:eastAsia="ar-SA"/>
        </w:rPr>
      </w:pPr>
      <w:r>
        <w:rPr>
          <w:rFonts w:ascii="Calibri" w:eastAsia="Calibri" w:hAnsi="Calibri" w:cs="Calibri"/>
          <w:sz w:val="22"/>
          <w:szCs w:val="22"/>
          <w:lang w:eastAsia="ar-SA"/>
        </w:rPr>
        <w:t>Followed</w:t>
      </w:r>
      <w:r w:rsidRPr="00207A00">
        <w:rPr>
          <w:rFonts w:ascii="Calibri" w:eastAsia="Calibri" w:hAnsi="Calibri" w:cs="Calibri"/>
          <w:sz w:val="22"/>
          <w:szCs w:val="22"/>
          <w:lang w:val="en-IN" w:eastAsia="ar-SA"/>
        </w:rPr>
        <w:t>A</w:t>
      </w:r>
      <w:r w:rsidRPr="00207A00">
        <w:rPr>
          <w:rFonts w:ascii="Calibri" w:eastAsia="Calibri" w:hAnsi="Calibri" w:cs="Calibri"/>
          <w:sz w:val="22"/>
          <w:szCs w:val="22"/>
          <w:lang w:eastAsia="ar-SA"/>
        </w:rPr>
        <w:t>gile (Scrum) Methodolog</w:t>
      </w:r>
      <w:r>
        <w:rPr>
          <w:rFonts w:ascii="Calibri" w:eastAsia="Calibri" w:hAnsi="Calibri" w:cs="Calibri"/>
          <w:sz w:val="22"/>
          <w:szCs w:val="22"/>
          <w:lang w:eastAsia="ar-SA"/>
        </w:rPr>
        <w:t>y for rapid</w:t>
      </w:r>
      <w:r w:rsidRPr="00207A00">
        <w:rPr>
          <w:rFonts w:ascii="Calibri" w:eastAsia="Calibri" w:hAnsi="Calibri" w:cs="Calibri"/>
          <w:sz w:val="22"/>
          <w:szCs w:val="22"/>
          <w:lang w:eastAsia="ar-SA"/>
        </w:rPr>
        <w:t xml:space="preserve"> development</w:t>
      </w:r>
      <w:r>
        <w:rPr>
          <w:rFonts w:ascii="Calibri" w:eastAsia="Calibri" w:hAnsi="Calibri" w:cs="Calibri"/>
          <w:sz w:val="22"/>
          <w:szCs w:val="22"/>
          <w:lang w:val="en-IN" w:eastAsia="ar-SA"/>
        </w:rPr>
        <w:t xml:space="preserve"> process</w:t>
      </w:r>
      <w:r w:rsidRPr="00207A00">
        <w:rPr>
          <w:rFonts w:ascii="Calibri" w:eastAsia="Calibri" w:hAnsi="Calibri" w:cs="Calibri"/>
          <w:sz w:val="22"/>
          <w:szCs w:val="22"/>
          <w:lang w:eastAsia="ar-SA"/>
        </w:rPr>
        <w:t xml:space="preserve"> during implementation.</w:t>
      </w:r>
    </w:p>
    <w:p w:rsidR="00F95FA8" w:rsidRPr="00207A00" w:rsidRDefault="00F95FA8" w:rsidP="00F95FA8">
      <w:pPr>
        <w:numPr>
          <w:ilvl w:val="0"/>
          <w:numId w:val="1"/>
        </w:numPr>
        <w:spacing w:line="276" w:lineRule="auto"/>
        <w:contextualSpacing/>
        <w:rPr>
          <w:rFonts w:ascii="Calibri" w:eastAsia="Calibri" w:hAnsi="Calibri" w:cs="Calibri"/>
          <w:sz w:val="22"/>
          <w:szCs w:val="22"/>
          <w:lang w:eastAsia="ar-SA"/>
        </w:rPr>
      </w:pPr>
      <w:r>
        <w:rPr>
          <w:rFonts w:ascii="Calibri" w:eastAsia="Calibri" w:hAnsi="Calibri" w:cs="Calibri"/>
          <w:sz w:val="22"/>
          <w:szCs w:val="22"/>
          <w:lang w:eastAsia="ar-SA"/>
        </w:rPr>
        <w:t>Used OOPS</w:t>
      </w:r>
      <w:r w:rsidRPr="00207A00">
        <w:rPr>
          <w:rFonts w:ascii="Calibri" w:eastAsia="Calibri" w:hAnsi="Calibri" w:cs="Calibri"/>
          <w:sz w:val="22"/>
          <w:szCs w:val="22"/>
          <w:lang w:eastAsia="ar-SA"/>
        </w:rPr>
        <w:t xml:space="preserve"> Concepts and SOLID principles with C# 4.0 language to implement business logic and code behind view models.</w:t>
      </w:r>
    </w:p>
    <w:p w:rsidR="00F95FA8" w:rsidRDefault="00F95FA8" w:rsidP="00F95FA8">
      <w:pPr>
        <w:numPr>
          <w:ilvl w:val="0"/>
          <w:numId w:val="1"/>
        </w:numPr>
        <w:spacing w:line="276" w:lineRule="auto"/>
        <w:contextualSpacing/>
        <w:rPr>
          <w:rFonts w:ascii="Calibri" w:eastAsia="Calibri" w:hAnsi="Calibri" w:cs="Calibri"/>
          <w:sz w:val="22"/>
          <w:szCs w:val="22"/>
          <w:lang w:eastAsia="ar-SA"/>
        </w:rPr>
      </w:pPr>
      <w:r>
        <w:rPr>
          <w:rFonts w:ascii="Calibri" w:eastAsia="Calibri" w:hAnsi="Calibri" w:cs="Calibri"/>
          <w:sz w:val="22"/>
          <w:szCs w:val="22"/>
          <w:lang w:eastAsia="ar-SA"/>
        </w:rPr>
        <w:t>Converted ADO .NET code to Entity Framework by using Database First Approach. In this way, code structure is maintained for documentation and readability purpose.</w:t>
      </w:r>
    </w:p>
    <w:p w:rsidR="00F95FA8" w:rsidRPr="00561FE8" w:rsidRDefault="00F95FA8" w:rsidP="00F95FA8">
      <w:pPr>
        <w:numPr>
          <w:ilvl w:val="0"/>
          <w:numId w:val="1"/>
        </w:numPr>
        <w:spacing w:line="276" w:lineRule="auto"/>
        <w:contextualSpacing/>
        <w:rPr>
          <w:rFonts w:ascii="Calibri" w:hAnsi="Calibri" w:cs="Calibri"/>
          <w:sz w:val="22"/>
          <w:szCs w:val="22"/>
        </w:rPr>
      </w:pPr>
      <w:r w:rsidRPr="00561FE8">
        <w:rPr>
          <w:rFonts w:ascii="Calibri" w:hAnsi="Calibri" w:cs="Calibri"/>
          <w:color w:val="333333"/>
          <w:sz w:val="22"/>
          <w:szCs w:val="22"/>
          <w:shd w:val="clear" w:color="auto" w:fill="FFFFFF"/>
        </w:rPr>
        <w:t>Application has been Implemented on MVC</w:t>
      </w:r>
      <w:r w:rsidRPr="00561FE8">
        <w:rPr>
          <w:rStyle w:val="apple-converted-space"/>
          <w:rFonts w:ascii="Calibri" w:hAnsi="Calibri" w:cs="Calibri"/>
          <w:color w:val="333333"/>
          <w:sz w:val="22"/>
          <w:szCs w:val="22"/>
          <w:shd w:val="clear" w:color="auto" w:fill="FFFFFF"/>
        </w:rPr>
        <w:t> </w:t>
      </w:r>
      <w:r w:rsidRPr="00561FE8">
        <w:rPr>
          <w:rFonts w:ascii="Calibri" w:hAnsi="Calibri" w:cs="Calibri"/>
          <w:color w:val="333333"/>
          <w:sz w:val="22"/>
          <w:szCs w:val="22"/>
          <w:shd w:val="clear" w:color="auto" w:fill="FFFFFF"/>
        </w:rPr>
        <w:t>design architecture thus creating complex models, controllers, Views and DAL for various modules. </w:t>
      </w:r>
    </w:p>
    <w:p w:rsidR="00F95FA8" w:rsidRPr="00A92EE3" w:rsidRDefault="00F95FA8" w:rsidP="00F95FA8">
      <w:pPr>
        <w:numPr>
          <w:ilvl w:val="0"/>
          <w:numId w:val="1"/>
        </w:numPr>
        <w:spacing w:line="276" w:lineRule="auto"/>
        <w:contextualSpacing/>
        <w:rPr>
          <w:rFonts w:ascii="Calibri" w:hAnsi="Calibri" w:cs="Calibri"/>
          <w:sz w:val="22"/>
          <w:szCs w:val="22"/>
        </w:rPr>
      </w:pPr>
      <w:r w:rsidRPr="00207A00">
        <w:rPr>
          <w:rFonts w:ascii="Calibri" w:eastAsia="Calibri" w:hAnsi="Calibri" w:cs="Calibri"/>
          <w:sz w:val="22"/>
          <w:szCs w:val="22"/>
          <w:lang w:eastAsia="ar-SA"/>
        </w:rPr>
        <w:t xml:space="preserve">Worked on UI </w:t>
      </w:r>
      <w:r>
        <w:rPr>
          <w:rFonts w:ascii="Calibri" w:eastAsia="Calibri" w:hAnsi="Calibri" w:cs="Calibri"/>
          <w:sz w:val="22"/>
          <w:szCs w:val="22"/>
          <w:lang w:val="en-IN" w:eastAsia="ar-SA"/>
        </w:rPr>
        <w:t xml:space="preserve">modules </w:t>
      </w:r>
      <w:r w:rsidRPr="00207A00">
        <w:rPr>
          <w:rFonts w:ascii="Calibri" w:eastAsia="Calibri" w:hAnsi="Calibri" w:cs="Calibri"/>
          <w:sz w:val="22"/>
          <w:szCs w:val="22"/>
          <w:lang w:eastAsia="ar-SA"/>
        </w:rPr>
        <w:t>to make the updates for all the state-specific and generic appl</w:t>
      </w:r>
      <w:r>
        <w:rPr>
          <w:rFonts w:ascii="Calibri" w:eastAsia="Calibri" w:hAnsi="Calibri" w:cs="Calibri"/>
          <w:sz w:val="22"/>
          <w:szCs w:val="22"/>
          <w:lang w:eastAsia="ar-SA"/>
        </w:rPr>
        <w:t>ication types present in the application using AngularJS,</w:t>
      </w:r>
      <w:r w:rsidRPr="00207A00">
        <w:rPr>
          <w:rFonts w:ascii="Calibri" w:eastAsia="Calibri" w:hAnsi="Calibri" w:cs="Calibri"/>
          <w:sz w:val="22"/>
          <w:szCs w:val="22"/>
          <w:lang w:eastAsia="ar-SA"/>
        </w:rPr>
        <w:t xml:space="preserve"> HTML 5 and CSS 3.  </w:t>
      </w:r>
    </w:p>
    <w:p w:rsidR="00F95FA8" w:rsidRPr="00207A00"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 xml:space="preserve">Used </w:t>
      </w:r>
      <w:r>
        <w:rPr>
          <w:rFonts w:ascii="Calibri" w:hAnsi="Calibri" w:cs="Calibri"/>
          <w:sz w:val="22"/>
          <w:szCs w:val="22"/>
        </w:rPr>
        <w:t xml:space="preserve">MVC </w:t>
      </w:r>
      <w:r w:rsidRPr="00207A00">
        <w:rPr>
          <w:rFonts w:ascii="Calibri" w:hAnsi="Calibri" w:cs="Calibri"/>
          <w:sz w:val="22"/>
          <w:szCs w:val="22"/>
        </w:rPr>
        <w:t>Action Filters for user authentications and authorizations.</w:t>
      </w:r>
    </w:p>
    <w:p w:rsidR="00F95FA8" w:rsidRPr="003D03A5"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sz w:val="22"/>
          <w:szCs w:val="22"/>
          <w:shd w:val="clear" w:color="auto" w:fill="FFFFFF"/>
        </w:rPr>
        <w:lastRenderedPageBreak/>
        <w:t>Used</w:t>
      </w:r>
      <w:r w:rsidRPr="00207A00">
        <w:rPr>
          <w:rStyle w:val="apple-converted-space"/>
          <w:rFonts w:ascii="Calibri" w:hAnsi="Calibri" w:cs="Calibri"/>
          <w:sz w:val="22"/>
          <w:szCs w:val="22"/>
          <w:shd w:val="clear" w:color="auto" w:fill="FFFFFF"/>
        </w:rPr>
        <w:t> </w:t>
      </w:r>
      <w:r w:rsidRPr="00207A00">
        <w:rPr>
          <w:rStyle w:val="hl"/>
          <w:rFonts w:ascii="Calibri" w:hAnsi="Calibri" w:cs="Calibri"/>
          <w:sz w:val="22"/>
          <w:szCs w:val="22"/>
        </w:rPr>
        <w:t>ASP</w:t>
      </w:r>
      <w:r w:rsidRPr="00207A00">
        <w:rPr>
          <w:rFonts w:ascii="Calibri" w:hAnsi="Calibri" w:cs="Calibri"/>
          <w:sz w:val="22"/>
          <w:szCs w:val="22"/>
        </w:rPr>
        <w:t>.</w:t>
      </w:r>
      <w:r w:rsidRPr="00207A00">
        <w:rPr>
          <w:rStyle w:val="hl"/>
          <w:rFonts w:ascii="Calibri" w:hAnsi="Calibri" w:cs="Calibri"/>
          <w:sz w:val="22"/>
          <w:szCs w:val="22"/>
        </w:rPr>
        <w:t>NET</w:t>
      </w:r>
      <w:r w:rsidRPr="00207A00">
        <w:rPr>
          <w:rStyle w:val="apple-converted-space"/>
          <w:rFonts w:ascii="Calibri" w:hAnsi="Calibri" w:cs="Calibri"/>
          <w:sz w:val="22"/>
          <w:szCs w:val="22"/>
          <w:shd w:val="clear" w:color="auto" w:fill="FFFFFF"/>
        </w:rPr>
        <w:t> </w:t>
      </w:r>
      <w:r w:rsidRPr="00207A00">
        <w:rPr>
          <w:rFonts w:ascii="Calibri" w:hAnsi="Calibri" w:cs="Calibri"/>
          <w:sz w:val="22"/>
          <w:szCs w:val="22"/>
          <w:shd w:val="clear" w:color="auto" w:fill="FFFFFF"/>
        </w:rPr>
        <w:t>MVC Page Controller pattern to add functionalit</w:t>
      </w:r>
      <w:r>
        <w:rPr>
          <w:rFonts w:ascii="Calibri" w:hAnsi="Calibri" w:cs="Calibri"/>
          <w:sz w:val="22"/>
          <w:szCs w:val="22"/>
          <w:shd w:val="clear" w:color="auto" w:fill="FFFFFF"/>
        </w:rPr>
        <w:t xml:space="preserve">y to individual pages such as </w:t>
      </w:r>
      <w:r w:rsidRPr="00207A00">
        <w:rPr>
          <w:rFonts w:ascii="Calibri" w:hAnsi="Calibri" w:cs="Calibri"/>
          <w:sz w:val="22"/>
          <w:szCs w:val="22"/>
          <w:shd w:val="clear" w:color="auto" w:fill="FFFFFF"/>
        </w:rPr>
        <w:t>accepting input from the page request, and to invoke the requested actions on the controller</w:t>
      </w:r>
    </w:p>
    <w:p w:rsidR="00F95FA8" w:rsidRPr="007D6603"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Used ASP.</w:t>
      </w:r>
      <w:r w:rsidRPr="00207A00">
        <w:rPr>
          <w:rStyle w:val="hl"/>
          <w:rFonts w:ascii="Calibri" w:hAnsi="Calibri" w:cs="Calibri"/>
          <w:sz w:val="22"/>
          <w:szCs w:val="22"/>
        </w:rPr>
        <w:t>NET</w:t>
      </w:r>
      <w:r w:rsidRPr="00207A00">
        <w:rPr>
          <w:rFonts w:ascii="Calibri" w:hAnsi="Calibri" w:cs="Calibri"/>
          <w:sz w:val="22"/>
          <w:szCs w:val="22"/>
        </w:rPr>
        <w:t xml:space="preserve"> MVC framework to support the use of Dependency Injection to inject objects into a class, instead of relying on the class to create the object itself.</w:t>
      </w:r>
    </w:p>
    <w:p w:rsidR="00F95FA8" w:rsidRPr="00207A00" w:rsidRDefault="00F95FA8" w:rsidP="00F95FA8">
      <w:pPr>
        <w:numPr>
          <w:ilvl w:val="0"/>
          <w:numId w:val="1"/>
        </w:numPr>
        <w:spacing w:line="276" w:lineRule="auto"/>
        <w:contextualSpacing/>
        <w:rPr>
          <w:rFonts w:ascii="Calibri" w:hAnsi="Calibri" w:cs="Calibri"/>
          <w:sz w:val="22"/>
          <w:szCs w:val="22"/>
        </w:rPr>
      </w:pPr>
      <w:r>
        <w:rPr>
          <w:rFonts w:ascii="Calibri" w:hAnsi="Calibri" w:cs="Calibri"/>
          <w:sz w:val="22"/>
          <w:szCs w:val="22"/>
        </w:rPr>
        <w:t xml:space="preserve">Worked with </w:t>
      </w:r>
      <w:r w:rsidRPr="0075586F">
        <w:rPr>
          <w:rFonts w:ascii="Calibri" w:hAnsi="Calibri" w:cs="Calibri"/>
          <w:sz w:val="22"/>
          <w:szCs w:val="22"/>
        </w:rPr>
        <w:t>AngularJS directives and service resources,c</w:t>
      </w:r>
      <w:r>
        <w:rPr>
          <w:rFonts w:ascii="Calibri" w:hAnsi="Calibri" w:cs="Calibri"/>
          <w:sz w:val="22"/>
          <w:szCs w:val="22"/>
        </w:rPr>
        <w:t>ontrollers, components, and factory.</w:t>
      </w:r>
    </w:p>
    <w:p w:rsidR="00F95FA8" w:rsidRPr="00207A00"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Implemented Service Oriented Architecture (SOA) by using WCF SOAP services to expose business logic as services to communicate with remote business objects.</w:t>
      </w:r>
    </w:p>
    <w:p w:rsidR="00F95FA8" w:rsidRPr="00207A00"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Designed and enhanced the look of Web Pages using HTML, CSS, JavaScript and Bootstrap.</w:t>
      </w:r>
    </w:p>
    <w:p w:rsidR="00F95FA8" w:rsidRPr="00561FE8" w:rsidRDefault="00F95FA8" w:rsidP="00F95FA8">
      <w:pPr>
        <w:numPr>
          <w:ilvl w:val="0"/>
          <w:numId w:val="1"/>
        </w:numPr>
        <w:spacing w:line="276" w:lineRule="auto"/>
        <w:contextualSpacing/>
        <w:rPr>
          <w:rFonts w:ascii="Calibri" w:hAnsi="Calibri" w:cs="Calibri"/>
          <w:sz w:val="22"/>
          <w:szCs w:val="22"/>
        </w:rPr>
      </w:pPr>
      <w:r w:rsidRPr="00561FE8">
        <w:rPr>
          <w:rFonts w:ascii="Calibri" w:hAnsi="Calibri" w:cs="Calibri"/>
          <w:sz w:val="22"/>
          <w:szCs w:val="22"/>
        </w:rPr>
        <w:t>Consumed WCF service by creating test applications for the project and involved SOAP UI test cases.</w:t>
      </w:r>
    </w:p>
    <w:p w:rsidR="00F95FA8" w:rsidRPr="00207A00" w:rsidRDefault="00F95FA8" w:rsidP="00F95FA8">
      <w:pPr>
        <w:numPr>
          <w:ilvl w:val="0"/>
          <w:numId w:val="1"/>
        </w:numPr>
        <w:spacing w:line="276" w:lineRule="auto"/>
        <w:contextualSpacing/>
        <w:rPr>
          <w:rFonts w:ascii="Calibri" w:hAnsi="Calibri" w:cs="Calibri"/>
          <w:sz w:val="22"/>
          <w:szCs w:val="22"/>
        </w:rPr>
      </w:pPr>
      <w:r w:rsidRPr="00501427">
        <w:rPr>
          <w:rFonts w:ascii="Calibri" w:eastAsia="Calibri" w:hAnsi="Calibri" w:cs="Calibri"/>
          <w:color w:val="000000"/>
          <w:sz w:val="22"/>
          <w:szCs w:val="22"/>
        </w:rPr>
        <w:t xml:space="preserve">Responsible for creation of the Tables, Stored procedures and views in the application. Wrote SQL queries, stored procedures and implemented SQL queries in the C# code to provide features like upload/download files from/to server, insert/update/delete data in SQL DB. </w:t>
      </w:r>
      <w:r w:rsidRPr="00207A00">
        <w:rPr>
          <w:rFonts w:ascii="Calibri" w:hAnsi="Calibri" w:cs="Calibri"/>
          <w:sz w:val="22"/>
          <w:szCs w:val="22"/>
        </w:rPr>
        <w:t>Used SSIS to convert set of views and tables to text files, to be retrieved by the client using third party tools.</w:t>
      </w:r>
    </w:p>
    <w:p w:rsidR="00F95FA8" w:rsidRPr="00207A00"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color w:val="333333"/>
          <w:sz w:val="22"/>
          <w:szCs w:val="22"/>
          <w:shd w:val="clear" w:color="auto" w:fill="FFFFFF"/>
        </w:rPr>
        <w:t xml:space="preserve">Involved in development </w:t>
      </w:r>
      <w:r>
        <w:rPr>
          <w:rFonts w:ascii="Calibri" w:hAnsi="Calibri" w:cs="Calibri"/>
          <w:color w:val="333333"/>
          <w:sz w:val="22"/>
          <w:szCs w:val="22"/>
          <w:shd w:val="clear" w:color="auto" w:fill="FFFFFF"/>
        </w:rPr>
        <w:t>of enterprise reports by getting</w:t>
      </w:r>
      <w:r w:rsidRPr="00207A00">
        <w:rPr>
          <w:rFonts w:ascii="Calibri" w:hAnsi="Calibri" w:cs="Calibri"/>
          <w:color w:val="333333"/>
          <w:sz w:val="22"/>
          <w:szCs w:val="22"/>
          <w:shd w:val="clear" w:color="auto" w:fill="FFFFFF"/>
        </w:rPr>
        <w:t xml:space="preserve"> data from various </w:t>
      </w:r>
      <w:r>
        <w:rPr>
          <w:rFonts w:ascii="Calibri" w:hAnsi="Calibri" w:cs="Calibri"/>
          <w:color w:val="333333"/>
          <w:sz w:val="22"/>
          <w:szCs w:val="22"/>
          <w:shd w:val="clear" w:color="auto" w:fill="FFFFFF"/>
        </w:rPr>
        <w:t xml:space="preserve">kinds of </w:t>
      </w:r>
      <w:r w:rsidRPr="00207A00">
        <w:rPr>
          <w:rFonts w:ascii="Calibri" w:hAnsi="Calibri" w:cs="Calibri"/>
          <w:color w:val="333333"/>
          <w:sz w:val="22"/>
          <w:szCs w:val="22"/>
          <w:shd w:val="clear" w:color="auto" w:fill="FFFFFF"/>
        </w:rPr>
        <w:t>sources and presenting in SQL Server Reporting Services (SSRS 2012).</w:t>
      </w:r>
    </w:p>
    <w:p w:rsidR="00F95FA8" w:rsidRPr="00D513BD" w:rsidRDefault="00F95FA8" w:rsidP="00F95FA8">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Used Team Foundation Server 2013</w:t>
      </w:r>
      <w:r>
        <w:rPr>
          <w:rFonts w:ascii="Calibri" w:hAnsi="Calibri" w:cs="Calibri"/>
          <w:sz w:val="22"/>
          <w:szCs w:val="22"/>
          <w:lang w:val="en-IN"/>
        </w:rPr>
        <w:t xml:space="preserve"> extensively</w:t>
      </w:r>
      <w:r w:rsidRPr="00207A00">
        <w:rPr>
          <w:rFonts w:ascii="Calibri" w:hAnsi="Calibri" w:cs="Calibri"/>
          <w:sz w:val="22"/>
          <w:szCs w:val="22"/>
          <w:lang w:val="en-IN"/>
        </w:rPr>
        <w:t xml:space="preserve"> for</w:t>
      </w:r>
      <w:r>
        <w:rPr>
          <w:rFonts w:ascii="Calibri" w:hAnsi="Calibri" w:cs="Calibri"/>
          <w:sz w:val="22"/>
          <w:szCs w:val="22"/>
          <w:lang w:val="en-IN"/>
        </w:rPr>
        <w:t xml:space="preserve"> checking in files, and to get latest version of all the file</w:t>
      </w:r>
    </w:p>
    <w:p w:rsidR="00F95FA8" w:rsidRDefault="00F95FA8" w:rsidP="00F95FA8">
      <w:pPr>
        <w:spacing w:line="276" w:lineRule="auto"/>
        <w:ind w:left="720"/>
        <w:contextualSpacing/>
        <w:rPr>
          <w:rFonts w:ascii="Calibri" w:hAnsi="Calibri" w:cs="Calibri"/>
          <w:sz w:val="22"/>
          <w:szCs w:val="22"/>
          <w:lang w:val="en-IN"/>
        </w:rPr>
      </w:pPr>
    </w:p>
    <w:p w:rsidR="00F95FA8" w:rsidRDefault="00F95FA8" w:rsidP="00F95FA8">
      <w:pPr>
        <w:spacing w:line="276" w:lineRule="auto"/>
        <w:ind w:left="720"/>
        <w:contextualSpacing/>
        <w:rPr>
          <w:rFonts w:ascii="Calibri" w:hAnsi="Calibri" w:cs="Calibri"/>
          <w:sz w:val="22"/>
          <w:szCs w:val="22"/>
        </w:rPr>
      </w:pPr>
      <w:r w:rsidRPr="00D513BD">
        <w:rPr>
          <w:rFonts w:ascii="Times New Roman" w:hAnsi="Times New Roman"/>
          <w:b/>
          <w:color w:val="2E74B5"/>
          <w:sz w:val="22"/>
          <w:szCs w:val="22"/>
        </w:rPr>
        <w:t>Environment</w:t>
      </w:r>
      <w:r w:rsidRPr="00D513BD">
        <w:rPr>
          <w:rFonts w:ascii="Calibri" w:hAnsi="Calibri" w:cs="Calibri"/>
          <w:sz w:val="22"/>
          <w:szCs w:val="22"/>
        </w:rPr>
        <w:t xml:space="preserve">: Entity Framework, .NET 4.0/4.6.1, ASP .NET MVC, C# 3.0, </w:t>
      </w:r>
      <w:r w:rsidR="00BD01DA">
        <w:rPr>
          <w:rFonts w:ascii="Calibri" w:hAnsi="Calibri" w:cs="Calibri"/>
          <w:sz w:val="22"/>
          <w:szCs w:val="22"/>
        </w:rPr>
        <w:t>VBA 6.0</w:t>
      </w:r>
      <w:r w:rsidR="00026BCA">
        <w:rPr>
          <w:rFonts w:ascii="Calibri" w:hAnsi="Calibri" w:cs="Calibri"/>
          <w:sz w:val="22"/>
          <w:szCs w:val="22"/>
        </w:rPr>
        <w:t>, AngularJS, WPF</w:t>
      </w:r>
      <w:r w:rsidRPr="00D513BD">
        <w:rPr>
          <w:rFonts w:ascii="Calibri" w:hAnsi="Calibri" w:cs="Calibri"/>
          <w:sz w:val="22"/>
          <w:szCs w:val="22"/>
        </w:rPr>
        <w:t>, Bootstrap, IIS 7.0, XAML , JavaScript, WCF, Web API, REST API ,SQL Server 2012, SSIS 2012, SSRS 2012, Visual Source Safe, Team Foundation Server 2013.</w:t>
      </w:r>
    </w:p>
    <w:p w:rsidR="008B0189" w:rsidRDefault="00452C7C" w:rsidP="00F95FA8">
      <w:pPr>
        <w:spacing w:line="276" w:lineRule="auto"/>
        <w:ind w:left="720"/>
        <w:contextualSpacing/>
        <w:rPr>
          <w:rFonts w:ascii="Calibri" w:hAnsi="Calibri" w:cs="Calibri"/>
          <w:sz w:val="22"/>
          <w:szCs w:val="22"/>
        </w:rPr>
      </w:pPr>
      <w:r w:rsidRPr="00452C7C">
        <w:rPr>
          <w:sz w:val="22"/>
          <w:szCs w:val="22"/>
        </w:rPr>
        <w:pict>
          <v:rect id="_x0000_i1026" style="width:410.3pt;height:1.75pt" o:hrpct="988" o:hralign="center" o:hrstd="t" o:hr="t" fillcolor="gray" stroked="f"/>
        </w:pict>
      </w:r>
    </w:p>
    <w:p w:rsidR="00F95FA8" w:rsidRDefault="00F95FA8" w:rsidP="00EF4436">
      <w:pPr>
        <w:rPr>
          <w:rFonts w:asciiTheme="minorHAnsi" w:hAnsiTheme="minorHAnsi" w:cstheme="minorHAnsi"/>
          <w:sz w:val="22"/>
          <w:szCs w:val="22"/>
        </w:rPr>
      </w:pPr>
    </w:p>
    <w:p w:rsidR="0084693F" w:rsidRDefault="008B0D82" w:rsidP="008B0D82">
      <w:pPr>
        <w:pStyle w:val="KeyResults"/>
        <w:spacing w:before="0" w:line="276" w:lineRule="auto"/>
        <w:contextualSpacing/>
        <w:jc w:val="left"/>
        <w:rPr>
          <w:rFonts w:ascii="Times New Roman" w:hAnsi="Times New Roman"/>
          <w:i w:val="0"/>
          <w:sz w:val="22"/>
          <w:szCs w:val="22"/>
          <w:lang w:val="en-IN"/>
        </w:rPr>
      </w:pPr>
      <w:r>
        <w:rPr>
          <w:rFonts w:ascii="Times New Roman" w:hAnsi="Times New Roman"/>
          <w:i w:val="0"/>
          <w:sz w:val="22"/>
          <w:szCs w:val="22"/>
          <w:lang w:val="en-IN"/>
        </w:rPr>
        <w:t>Moline Healthcare – Columbus, OH</w:t>
      </w:r>
    </w:p>
    <w:p w:rsidR="008B0D82" w:rsidRDefault="008B0D82" w:rsidP="008B0D82">
      <w:pPr>
        <w:pStyle w:val="KeyResults"/>
        <w:spacing w:before="0" w:line="276" w:lineRule="auto"/>
        <w:contextualSpacing/>
        <w:jc w:val="left"/>
        <w:rPr>
          <w:rFonts w:ascii="Times New Roman" w:hAnsi="Times New Roman"/>
          <w:i w:val="0"/>
          <w:sz w:val="22"/>
          <w:szCs w:val="22"/>
          <w:lang w:val="en-IN"/>
        </w:rPr>
      </w:pPr>
      <w:r>
        <w:rPr>
          <w:rFonts w:ascii="Times New Roman" w:hAnsi="Times New Roman"/>
          <w:i w:val="0"/>
          <w:sz w:val="22"/>
          <w:szCs w:val="22"/>
          <w:lang w:val="en-IN"/>
        </w:rPr>
        <w:t xml:space="preserve">  Sr .NET Developer</w:t>
      </w:r>
    </w:p>
    <w:p w:rsidR="008B0D82" w:rsidRDefault="008B0D82" w:rsidP="008B0D82">
      <w:pPr>
        <w:pStyle w:val="KeyResults"/>
        <w:spacing w:before="0" w:line="276" w:lineRule="auto"/>
        <w:contextualSpacing/>
        <w:jc w:val="left"/>
        <w:rPr>
          <w:rFonts w:ascii="Times New Roman" w:hAnsi="Times New Roman"/>
          <w:b w:val="0"/>
          <w:sz w:val="22"/>
          <w:szCs w:val="22"/>
        </w:rPr>
      </w:pPr>
      <w:r>
        <w:rPr>
          <w:rFonts w:ascii="Times New Roman" w:hAnsi="Times New Roman"/>
          <w:i w:val="0"/>
          <w:sz w:val="22"/>
          <w:szCs w:val="22"/>
          <w:lang w:val="en-IN"/>
        </w:rPr>
        <w:t xml:space="preserve">  July 2014 – July 2015</w:t>
      </w:r>
    </w:p>
    <w:p w:rsidR="0084693F" w:rsidRDefault="0084693F" w:rsidP="00EF4436">
      <w:pPr>
        <w:rPr>
          <w:rFonts w:ascii="Times New Roman" w:hAnsi="Times New Roman"/>
          <w:b/>
          <w:sz w:val="22"/>
          <w:szCs w:val="22"/>
        </w:rPr>
      </w:pPr>
    </w:p>
    <w:p w:rsidR="0084693F" w:rsidRDefault="0084693F" w:rsidP="00EF4436">
      <w:pPr>
        <w:rPr>
          <w:rFonts w:asciiTheme="minorHAnsi" w:hAnsiTheme="minorHAnsi" w:cstheme="minorHAnsi"/>
          <w:sz w:val="22"/>
          <w:szCs w:val="22"/>
        </w:rPr>
      </w:pPr>
      <w:r w:rsidRPr="0084693F">
        <w:rPr>
          <w:rFonts w:asciiTheme="minorHAnsi" w:hAnsiTheme="minorHAnsi" w:cstheme="minorHAnsi"/>
          <w:sz w:val="22"/>
          <w:szCs w:val="22"/>
        </w:rPr>
        <w:t xml:space="preserve">   Molina Healthcare System is a health care legal advisory for healthcare brokers. Application maintains all information about their clients/customers for each and every claim. Claim</w:t>
      </w:r>
      <w:r w:rsidR="00D16AB1">
        <w:rPr>
          <w:rFonts w:asciiTheme="minorHAnsi" w:hAnsiTheme="minorHAnsi" w:cstheme="minorHAnsi"/>
          <w:sz w:val="22"/>
          <w:szCs w:val="22"/>
        </w:rPr>
        <w:t>s</w:t>
      </w:r>
      <w:r w:rsidRPr="0084693F">
        <w:rPr>
          <w:rFonts w:asciiTheme="minorHAnsi" w:hAnsiTheme="minorHAnsi" w:cstheme="minorHAnsi"/>
          <w:sz w:val="22"/>
          <w:szCs w:val="22"/>
        </w:rPr>
        <w:t xml:space="preserve"> can be initiated when clients/customer fail to follow the rules or process payments on time. Also application holds all their attorney's and</w:t>
      </w:r>
      <w:r w:rsidR="004315BC">
        <w:rPr>
          <w:rFonts w:asciiTheme="minorHAnsi" w:hAnsiTheme="minorHAnsi" w:cstheme="minorHAnsi"/>
          <w:sz w:val="22"/>
          <w:szCs w:val="22"/>
        </w:rPr>
        <w:t xml:space="preserve"> their claims.</w:t>
      </w:r>
    </w:p>
    <w:p w:rsidR="00E561EB" w:rsidRDefault="00E561EB" w:rsidP="00EF4436">
      <w:pPr>
        <w:rPr>
          <w:rFonts w:asciiTheme="minorHAnsi" w:hAnsiTheme="minorHAnsi" w:cstheme="minorHAnsi"/>
          <w:sz w:val="22"/>
          <w:szCs w:val="22"/>
        </w:rPr>
      </w:pPr>
    </w:p>
    <w:p w:rsidR="00E561EB" w:rsidRPr="002B6957" w:rsidRDefault="00E561EB" w:rsidP="00E561EB">
      <w:pPr>
        <w:spacing w:line="276" w:lineRule="auto"/>
        <w:rPr>
          <w:rFonts w:ascii="Times New Roman" w:hAnsi="Times New Roman"/>
          <w:b/>
          <w:color w:val="2E74B5"/>
          <w:sz w:val="22"/>
          <w:szCs w:val="22"/>
        </w:rPr>
      </w:pPr>
      <w:r w:rsidRPr="002B6957">
        <w:rPr>
          <w:rFonts w:ascii="Times New Roman" w:hAnsi="Times New Roman"/>
          <w:b/>
          <w:color w:val="2E74B5"/>
          <w:sz w:val="22"/>
          <w:szCs w:val="22"/>
        </w:rPr>
        <w:t>Responsibilities:</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Involved in all phases of SDLC like Requirement gathering, development, testing and maintenance.</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Responsible for building UI, business Logic of the application and Data Access in Visual Studio 2010 (.NET 4.0).</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Developed middle tier business logic and objects using object oriented techniques (OOP) in C#, MVC</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lastRenderedPageBreak/>
        <w:t xml:space="preserve">Developed Data Access Layer Using Entity Framework using Repositories, Aggregator and Façade Pattern to access data from Azure (SQL and File) storage, also used API calls to enterprise API to get data in case of enterprise data </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color w:val="333333"/>
          <w:sz w:val="22"/>
          <w:szCs w:val="22"/>
          <w:shd w:val="clear" w:color="auto" w:fill="FFFFFF"/>
        </w:rPr>
        <w:t>Designed the application as 3-tier architecture with extensive use of C# 3.0/4.0 OOPS techniques.</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Implemented and consumed SOAP based Web Services by defining XML Schema Constructs and WSDL documents.</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color w:val="333333"/>
          <w:sz w:val="22"/>
          <w:szCs w:val="22"/>
          <w:shd w:val="clear" w:color="auto" w:fill="FFFFFF"/>
        </w:rPr>
        <w:t>Used kendo UI components like Grid, Combo Box, Date Picker, Scheduler, Editor etc. while designing the Views.</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Designed and developed static and dynamic pages &amp; validated client side scripts using Java Script.</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Used SSRS to create reports, customized Reports, on-demand reports, ad-hoc reports and involved in analyzing multi-dimensional reports in SSRS.</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Used SSIS to move data packages (Stord Procedure) from production server to development server in case of error in the server application.</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color w:val="333333"/>
          <w:sz w:val="22"/>
          <w:szCs w:val="22"/>
          <w:shd w:val="clear" w:color="auto" w:fill="FFFFFF"/>
        </w:rPr>
        <w:t>Implemented ASP .NET</w:t>
      </w:r>
      <w:r w:rsidRPr="00E561EB">
        <w:rPr>
          <w:rStyle w:val="apple-converted-space"/>
          <w:rFonts w:asciiTheme="minorHAnsi" w:hAnsiTheme="minorHAnsi" w:cstheme="minorHAnsi"/>
          <w:color w:val="333333"/>
          <w:sz w:val="22"/>
          <w:szCs w:val="22"/>
          <w:shd w:val="clear" w:color="auto" w:fill="FFFFFF"/>
        </w:rPr>
        <w:t> </w:t>
      </w:r>
      <w:r w:rsidRPr="00E561EB">
        <w:rPr>
          <w:rFonts w:asciiTheme="minorHAnsi" w:hAnsiTheme="minorHAnsi" w:cstheme="minorHAnsi"/>
          <w:color w:val="333333"/>
          <w:sz w:val="22"/>
          <w:szCs w:val="22"/>
          <w:shd w:val="clear" w:color="auto" w:fill="FFFFFF"/>
        </w:rPr>
        <w:t>MVC pattern mechanism to display Claims, Service Transaction, Schedule and Appointments. </w:t>
      </w:r>
      <w:r w:rsidRPr="00E561EB">
        <w:rPr>
          <w:rFonts w:asciiTheme="minorHAnsi" w:hAnsiTheme="minorHAnsi" w:cstheme="minorHAnsi"/>
          <w:sz w:val="22"/>
          <w:szCs w:val="22"/>
        </w:rPr>
        <w:t>Co-ordinated with the DBA, architect and other team members to explain the workflow.</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Created Database objects like tables, Views, stored procedures using SQL, T- SQL, LINQ.</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Worked with those database objects to manipulate data on the server side using ADO .NET and C#.</w:t>
      </w:r>
    </w:p>
    <w:p w:rsidR="00E561EB" w:rsidRPr="00E561EB" w:rsidRDefault="00E561EB" w:rsidP="00E561EB">
      <w:pPr>
        <w:pStyle w:val="NoSpacing"/>
        <w:numPr>
          <w:ilvl w:val="0"/>
          <w:numId w:val="3"/>
        </w:numPr>
        <w:spacing w:line="276" w:lineRule="auto"/>
        <w:jc w:val="both"/>
        <w:rPr>
          <w:rFonts w:asciiTheme="minorHAnsi" w:hAnsiTheme="minorHAnsi" w:cstheme="minorHAnsi"/>
          <w:sz w:val="22"/>
          <w:szCs w:val="22"/>
        </w:rPr>
      </w:pPr>
      <w:r w:rsidRPr="00E561EB">
        <w:rPr>
          <w:rFonts w:asciiTheme="minorHAnsi" w:hAnsiTheme="minorHAnsi" w:cstheme="minorHAnsi"/>
          <w:sz w:val="22"/>
          <w:szCs w:val="22"/>
        </w:rPr>
        <w:t>Involved in Deployment and trouble shooting and Worked with Team Foundation Server 2013 for version control of the source code along with the maintenance of the builds and the relevant documents of the same.</w:t>
      </w:r>
    </w:p>
    <w:p w:rsidR="00E561EB" w:rsidRPr="00E561EB" w:rsidRDefault="00E561EB" w:rsidP="00E561EB">
      <w:pPr>
        <w:pStyle w:val="NoSpacing"/>
        <w:spacing w:line="276" w:lineRule="auto"/>
        <w:ind w:left="360"/>
        <w:jc w:val="both"/>
        <w:rPr>
          <w:rFonts w:asciiTheme="minorHAnsi" w:hAnsiTheme="minorHAnsi" w:cstheme="minorHAnsi"/>
          <w:sz w:val="22"/>
          <w:szCs w:val="22"/>
        </w:rPr>
      </w:pPr>
    </w:p>
    <w:p w:rsidR="00E561EB" w:rsidRDefault="00E561EB" w:rsidP="00E561EB">
      <w:pPr>
        <w:pStyle w:val="NoSpacing"/>
        <w:spacing w:line="276" w:lineRule="auto"/>
        <w:jc w:val="both"/>
        <w:rPr>
          <w:rFonts w:asciiTheme="minorHAnsi" w:hAnsiTheme="minorHAnsi" w:cstheme="minorHAnsi"/>
          <w:sz w:val="22"/>
          <w:szCs w:val="22"/>
        </w:rPr>
      </w:pPr>
      <w:r w:rsidRPr="00E561EB">
        <w:rPr>
          <w:rFonts w:asciiTheme="minorHAnsi" w:hAnsiTheme="minorHAnsi" w:cstheme="minorHAnsi"/>
          <w:b/>
          <w:color w:val="2E74B5"/>
          <w:sz w:val="22"/>
          <w:szCs w:val="22"/>
        </w:rPr>
        <w:t>Environment</w:t>
      </w:r>
      <w:r w:rsidRPr="00E561EB">
        <w:rPr>
          <w:rFonts w:asciiTheme="minorHAnsi" w:hAnsiTheme="minorHAnsi" w:cstheme="minorHAnsi"/>
          <w:sz w:val="22"/>
          <w:szCs w:val="22"/>
        </w:rPr>
        <w:t>: .Net Framework 3.5/4.0, C#, ASP.NET, ADO.NET, Visual Studio 2010, IIS 6.0, CSS, HTML, VB Script, AJAX, SOAP, XAML, Web Services, REST, SQL Server 2008, T- SQL, MS Access, SQL, Java Script, Web API, SSIS, TFS 2012, SSRS 2012</w:t>
      </w:r>
    </w:p>
    <w:p w:rsidR="003F7C0E" w:rsidRPr="00E561EB" w:rsidRDefault="00452C7C" w:rsidP="00E561EB">
      <w:pPr>
        <w:pStyle w:val="NoSpacing"/>
        <w:spacing w:line="276" w:lineRule="auto"/>
        <w:jc w:val="both"/>
        <w:rPr>
          <w:rFonts w:asciiTheme="minorHAnsi" w:hAnsiTheme="minorHAnsi" w:cstheme="minorHAnsi"/>
          <w:sz w:val="22"/>
          <w:szCs w:val="22"/>
        </w:rPr>
      </w:pPr>
      <w:r w:rsidRPr="00452C7C">
        <w:rPr>
          <w:sz w:val="22"/>
          <w:szCs w:val="22"/>
        </w:rPr>
        <w:pict>
          <v:rect id="_x0000_i1027" style="width:0;height:1.5pt" o:hralign="center" o:hrstd="t" o:hr="t" fillcolor="gray" stroked="f"/>
        </w:pict>
      </w:r>
    </w:p>
    <w:p w:rsidR="003F7C0E" w:rsidRDefault="003F7C0E" w:rsidP="00EF4436">
      <w:pPr>
        <w:rPr>
          <w:rFonts w:asciiTheme="minorHAnsi" w:hAnsiTheme="minorHAnsi" w:cstheme="minorHAnsi"/>
          <w:sz w:val="22"/>
          <w:szCs w:val="22"/>
        </w:rPr>
      </w:pPr>
    </w:p>
    <w:tbl>
      <w:tblPr>
        <w:tblW w:w="16110" w:type="dxa"/>
        <w:tblLook w:val="01E0"/>
      </w:tblPr>
      <w:tblGrid>
        <w:gridCol w:w="6120"/>
        <w:gridCol w:w="6120"/>
        <w:gridCol w:w="3870"/>
      </w:tblGrid>
      <w:tr w:rsidR="003F7C0E" w:rsidRPr="00570620" w:rsidTr="007B642D">
        <w:trPr>
          <w:trHeight w:val="437"/>
        </w:trPr>
        <w:tc>
          <w:tcPr>
            <w:tcW w:w="6120" w:type="dxa"/>
          </w:tcPr>
          <w:p w:rsidR="003F7C0E" w:rsidRPr="00570620" w:rsidRDefault="003F7C0E" w:rsidP="007B642D">
            <w:pPr>
              <w:spacing w:line="276" w:lineRule="auto"/>
              <w:rPr>
                <w:rFonts w:ascii="Times New Roman" w:hAnsi="Times New Roman"/>
                <w:b/>
                <w:sz w:val="22"/>
              </w:rPr>
            </w:pPr>
            <w:r>
              <w:rPr>
                <w:rFonts w:ascii="Times New Roman" w:hAnsi="Times New Roman"/>
                <w:b/>
                <w:sz w:val="22"/>
                <w:szCs w:val="22"/>
              </w:rPr>
              <w:t xml:space="preserve">Fidelity National Financial – Naperville, IL                                                                                       </w:t>
            </w:r>
          </w:p>
          <w:p w:rsidR="00F03D19" w:rsidRDefault="003F7C0E" w:rsidP="007B642D">
            <w:pPr>
              <w:pStyle w:val="BusinessNameAllCaps"/>
              <w:spacing w:before="0" w:line="276" w:lineRule="auto"/>
              <w:rPr>
                <w:rFonts w:ascii="Times New Roman" w:eastAsia="Arial" w:hAnsi="Times New Roman" w:cs="Times New Roman"/>
                <w:caps w:val="0"/>
                <w:color w:val="000000"/>
                <w:sz w:val="22"/>
                <w:lang w:val="en-IN" w:eastAsia="en-IN"/>
              </w:rPr>
            </w:pPr>
            <w:r>
              <w:rPr>
                <w:rFonts w:ascii="Times New Roman" w:eastAsia="Arial" w:hAnsi="Times New Roman" w:cs="Times New Roman"/>
                <w:caps w:val="0"/>
                <w:color w:val="000000"/>
                <w:sz w:val="22"/>
                <w:lang w:val="en-IN" w:eastAsia="en-IN"/>
              </w:rPr>
              <w:t xml:space="preserve"> Mid-level </w:t>
            </w:r>
            <w:r w:rsidRPr="00570620">
              <w:rPr>
                <w:rFonts w:ascii="Times New Roman" w:eastAsia="Arial" w:hAnsi="Times New Roman" w:cs="Times New Roman"/>
                <w:caps w:val="0"/>
                <w:color w:val="000000"/>
                <w:sz w:val="22"/>
                <w:lang w:val="en-IN" w:eastAsia="en-IN"/>
              </w:rPr>
              <w:t>.NET Developer</w:t>
            </w:r>
          </w:p>
          <w:p w:rsidR="00EE7586" w:rsidRDefault="00F03D19" w:rsidP="007B642D">
            <w:pPr>
              <w:pStyle w:val="BusinessNameAllCaps"/>
              <w:spacing w:before="0" w:line="276" w:lineRule="auto"/>
              <w:rPr>
                <w:rFonts w:ascii="Times New Roman" w:eastAsia="Arial" w:hAnsi="Times New Roman" w:cs="Times New Roman"/>
                <w:caps w:val="0"/>
                <w:color w:val="000000"/>
                <w:sz w:val="22"/>
                <w:lang w:val="en-IN" w:eastAsia="en-IN"/>
              </w:rPr>
            </w:pPr>
            <w:r>
              <w:rPr>
                <w:rFonts w:ascii="Times New Roman" w:eastAsia="Arial" w:hAnsi="Times New Roman" w:cs="Times New Roman"/>
                <w:caps w:val="0"/>
                <w:color w:val="000000"/>
                <w:sz w:val="22"/>
                <w:lang w:val="en-IN" w:eastAsia="en-IN"/>
              </w:rPr>
              <w:t xml:space="preserve"> Sep 2014 – June 2014        </w:t>
            </w:r>
          </w:p>
          <w:p w:rsidR="003F7C0E" w:rsidRPr="00644F46" w:rsidRDefault="003F7C0E" w:rsidP="007B642D">
            <w:pPr>
              <w:pStyle w:val="BusinessNameAllCaps"/>
              <w:spacing w:before="0" w:line="276" w:lineRule="auto"/>
              <w:rPr>
                <w:rFonts w:ascii="Times New Roman" w:eastAsia="Arial" w:hAnsi="Times New Roman" w:cs="Times New Roman"/>
                <w:caps w:val="0"/>
                <w:color w:val="000000"/>
                <w:sz w:val="22"/>
                <w:lang w:val="en-IN" w:eastAsia="en-IN"/>
              </w:rPr>
            </w:pPr>
          </w:p>
        </w:tc>
        <w:tc>
          <w:tcPr>
            <w:tcW w:w="6120" w:type="dxa"/>
          </w:tcPr>
          <w:p w:rsidR="003F7C0E" w:rsidRDefault="003F7C0E" w:rsidP="007B642D">
            <w:pPr>
              <w:pStyle w:val="BusinessNameAllCaps"/>
              <w:spacing w:before="0" w:line="276" w:lineRule="auto"/>
              <w:rPr>
                <w:rFonts w:ascii="Times New Roman" w:hAnsi="Times New Roman" w:cs="Times New Roman"/>
                <w:sz w:val="22"/>
                <w:lang w:val="en-US" w:eastAsia="en-US"/>
              </w:rPr>
            </w:pPr>
          </w:p>
          <w:p w:rsidR="003F7C0E" w:rsidRPr="003E4DC3" w:rsidRDefault="003F7C0E" w:rsidP="007B642D">
            <w:pPr>
              <w:tabs>
                <w:tab w:val="left" w:pos="2145"/>
              </w:tabs>
              <w:rPr>
                <w:b/>
              </w:rPr>
            </w:pPr>
          </w:p>
        </w:tc>
        <w:tc>
          <w:tcPr>
            <w:tcW w:w="3870" w:type="dxa"/>
          </w:tcPr>
          <w:p w:rsidR="003F7C0E" w:rsidRPr="00570620" w:rsidRDefault="003F7C0E" w:rsidP="007B642D">
            <w:pPr>
              <w:pStyle w:val="DateRange"/>
              <w:spacing w:before="0" w:line="276" w:lineRule="auto"/>
              <w:rPr>
                <w:rFonts w:ascii="Times New Roman" w:hAnsi="Times New Roman"/>
                <w:b/>
                <w:sz w:val="22"/>
              </w:rPr>
            </w:pPr>
          </w:p>
          <w:p w:rsidR="003F7C0E" w:rsidRPr="00570620" w:rsidRDefault="003F7C0E" w:rsidP="007B642D">
            <w:pPr>
              <w:pStyle w:val="DateRange"/>
              <w:spacing w:before="0" w:line="276" w:lineRule="auto"/>
              <w:jc w:val="center"/>
              <w:rPr>
                <w:rFonts w:ascii="Times New Roman" w:hAnsi="Times New Roman"/>
                <w:b/>
                <w:sz w:val="22"/>
              </w:rPr>
            </w:pPr>
            <w:r w:rsidRPr="00570620">
              <w:rPr>
                <w:rFonts w:ascii="Times New Roman" w:hAnsi="Times New Roman"/>
                <w:b/>
                <w:sz w:val="22"/>
                <w:szCs w:val="22"/>
              </w:rPr>
              <w:t>Sep’12 – Jun‘13</w:t>
            </w:r>
          </w:p>
        </w:tc>
      </w:tr>
    </w:tbl>
    <w:p w:rsidR="003F7C0E" w:rsidRPr="005F27FB" w:rsidRDefault="003F7C0E" w:rsidP="003F7C0E">
      <w:pPr>
        <w:tabs>
          <w:tab w:val="left" w:pos="8565"/>
        </w:tabs>
        <w:spacing w:line="276" w:lineRule="auto"/>
        <w:rPr>
          <w:rFonts w:ascii="Times New Roman" w:eastAsia="MS Mincho" w:hAnsi="Times New Roman"/>
          <w:bCs/>
          <w:iCs/>
          <w:sz w:val="22"/>
          <w:szCs w:val="22"/>
          <w:lang w:val="en-IN"/>
        </w:rPr>
      </w:pPr>
      <w:r>
        <w:rPr>
          <w:rFonts w:ascii="Times New Roman" w:eastAsia="MS Mincho" w:hAnsi="Times New Roman"/>
          <w:bCs/>
          <w:iCs/>
          <w:sz w:val="22"/>
          <w:szCs w:val="22"/>
          <w:lang w:val="en-IN"/>
        </w:rPr>
        <w:tab/>
      </w:r>
    </w:p>
    <w:p w:rsidR="003F7C0E" w:rsidRPr="00213C1E" w:rsidRDefault="003F7C0E" w:rsidP="003F7C0E">
      <w:pPr>
        <w:spacing w:line="276" w:lineRule="auto"/>
        <w:rPr>
          <w:rFonts w:asciiTheme="minorHAnsi" w:hAnsiTheme="minorHAnsi" w:cstheme="minorHAnsi"/>
          <w:color w:val="333333"/>
          <w:sz w:val="22"/>
          <w:szCs w:val="22"/>
          <w:shd w:val="clear" w:color="auto" w:fill="FFFFFF"/>
        </w:rPr>
      </w:pPr>
      <w:r>
        <w:rPr>
          <w:rStyle w:val="apple-converted-space"/>
          <w:rFonts w:ascii="Arial" w:hAnsi="Arial" w:cs="Arial"/>
          <w:color w:val="333333"/>
          <w:sz w:val="20"/>
          <w:szCs w:val="20"/>
          <w:shd w:val="clear" w:color="auto" w:fill="FFFFFF"/>
        </w:rPr>
        <w:t> </w:t>
      </w:r>
      <w:r w:rsidRPr="00213C1E">
        <w:rPr>
          <w:rStyle w:val="apple-converted-space"/>
          <w:rFonts w:asciiTheme="minorHAnsi" w:hAnsiTheme="minorHAnsi" w:cstheme="minorHAnsi"/>
          <w:color w:val="333333"/>
          <w:sz w:val="22"/>
          <w:szCs w:val="22"/>
          <w:shd w:val="clear" w:color="auto" w:fill="FFFFFF"/>
        </w:rPr>
        <w:t xml:space="preserve">Fidelity National Financial, Inc, a Fortune 500 company, is the United States' largest provider of commercial and residential mortgage and diversified services. FNF generates approximately seven billion in annual revenue from their title and real estate related operations. Created a portal like facility to maintain proper accounts that is similar to payroll management. </w:t>
      </w:r>
      <w:r w:rsidRPr="00213C1E">
        <w:rPr>
          <w:rFonts w:asciiTheme="minorHAnsi" w:hAnsiTheme="minorHAnsi" w:cstheme="minorHAnsi"/>
          <w:color w:val="333333"/>
          <w:sz w:val="22"/>
          <w:szCs w:val="22"/>
          <w:shd w:val="clear" w:color="auto" w:fill="FFFFFF"/>
        </w:rPr>
        <w:t xml:space="preserve">The scope of this application </w:t>
      </w:r>
      <w:r w:rsidR="009417E8">
        <w:rPr>
          <w:rFonts w:asciiTheme="minorHAnsi" w:hAnsiTheme="minorHAnsi" w:cstheme="minorHAnsi"/>
          <w:color w:val="333333"/>
          <w:sz w:val="22"/>
          <w:szCs w:val="22"/>
          <w:shd w:val="clear" w:color="auto" w:fill="FFFFFF"/>
        </w:rPr>
        <w:t>is to</w:t>
      </w:r>
      <w:r w:rsidRPr="00213C1E">
        <w:rPr>
          <w:rFonts w:asciiTheme="minorHAnsi" w:hAnsiTheme="minorHAnsi" w:cstheme="minorHAnsi"/>
          <w:color w:val="333333"/>
          <w:sz w:val="22"/>
          <w:szCs w:val="22"/>
          <w:shd w:val="clear" w:color="auto" w:fill="FFFFFF"/>
        </w:rPr>
        <w:t xml:space="preserve"> facilitate the maintenance and development of the application, which enables business mobility through the secure access of the portal on any device across any network, which makes it easier for customers to access it with available resources.</w:t>
      </w:r>
    </w:p>
    <w:p w:rsidR="003F7C0E" w:rsidRDefault="003F7C0E" w:rsidP="003F7C0E">
      <w:pPr>
        <w:spacing w:line="276" w:lineRule="auto"/>
        <w:rPr>
          <w:rFonts w:ascii="Times New Roman" w:hAnsi="Times New Roman"/>
          <w:b/>
          <w:sz w:val="22"/>
          <w:szCs w:val="22"/>
        </w:rPr>
      </w:pPr>
    </w:p>
    <w:p w:rsidR="00EE7586" w:rsidRDefault="00EE7586" w:rsidP="003F7C0E">
      <w:pPr>
        <w:spacing w:line="276" w:lineRule="auto"/>
        <w:rPr>
          <w:rFonts w:ascii="Times New Roman" w:hAnsi="Times New Roman"/>
          <w:b/>
          <w:sz w:val="22"/>
          <w:szCs w:val="22"/>
        </w:rPr>
      </w:pPr>
    </w:p>
    <w:p w:rsidR="00EE7586" w:rsidRPr="00570620" w:rsidRDefault="00EE7586" w:rsidP="003F7C0E">
      <w:pPr>
        <w:spacing w:line="276" w:lineRule="auto"/>
        <w:rPr>
          <w:rFonts w:ascii="Times New Roman" w:hAnsi="Times New Roman"/>
          <w:b/>
          <w:sz w:val="22"/>
          <w:szCs w:val="22"/>
        </w:rPr>
      </w:pPr>
    </w:p>
    <w:p w:rsidR="003F7C0E" w:rsidRPr="002B6957" w:rsidRDefault="003F7C0E" w:rsidP="003F7C0E">
      <w:pPr>
        <w:spacing w:line="276" w:lineRule="auto"/>
        <w:rPr>
          <w:rFonts w:ascii="Times New Roman" w:hAnsi="Times New Roman"/>
          <w:b/>
          <w:color w:val="2E74B5"/>
          <w:sz w:val="22"/>
          <w:szCs w:val="22"/>
        </w:rPr>
      </w:pPr>
      <w:r w:rsidRPr="002B6957">
        <w:rPr>
          <w:rFonts w:ascii="Times New Roman" w:hAnsi="Times New Roman"/>
          <w:b/>
          <w:color w:val="2E74B5"/>
          <w:sz w:val="22"/>
          <w:szCs w:val="22"/>
        </w:rPr>
        <w:t>Responsibilities:</w:t>
      </w:r>
    </w:p>
    <w:p w:rsidR="003F7C0E" w:rsidRPr="00207A00" w:rsidRDefault="003F7C0E" w:rsidP="003F7C0E">
      <w:pPr>
        <w:numPr>
          <w:ilvl w:val="0"/>
          <w:numId w:val="1"/>
        </w:numPr>
        <w:spacing w:line="276" w:lineRule="auto"/>
        <w:rPr>
          <w:rFonts w:ascii="Calibri" w:hAnsi="Calibri" w:cs="Calibri"/>
          <w:sz w:val="22"/>
          <w:szCs w:val="22"/>
        </w:rPr>
      </w:pPr>
      <w:r w:rsidRPr="00207A00">
        <w:rPr>
          <w:rFonts w:ascii="Calibri" w:hAnsi="Calibri" w:cs="Calibri"/>
          <w:sz w:val="22"/>
          <w:szCs w:val="22"/>
        </w:rPr>
        <w:t>Involved in full life cycle of the project from requirements gathering to transition using Agile Methodology.</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Developed the Classes, Objects, Data Set Classes, and Methods depending upon the business requirements.</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Used .NET Framework 3.5 extensively for developing the application.</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Wrote Client and server side validations using Java Script, jQuery and ASP.NET validation   controls.</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Wrote Stored Procedures, Triggers and Views for data access from Visual Studio 2010</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Developed Web Forms using ASP.NET for front end Graphical User Interface (UI).</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Developed the independent WCF (Windows Communication Foundation) services and defined Service Contracts for specific functionality in project search module.</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Implemented various Validation Controls and also created Custom Validation Controls using JavaScript to perform Client Side Validation.</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Implemented CRUD functionality with Entity Framework Code First in ASP.NET MVC using Scaffolding technique.</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 xml:space="preserve">Implemented Data access layer-using ADO.NET to connect and retrieve or manipulate database information.  </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Designed and developed master pages using ASP.NET and used CSS3 and JQuery to enhance the look &amp; feel of the web pages.</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Created &amp; hosted WCF Services and used different bindings to make it available to different types of client applications.</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Implemented WCF for developing and deploying services on Windows in line with the Service Oriented Architecture (SOA).</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rPr>
        <w:t>Worked on LINQ to SQL for querying data from the database and for inserting and updating templates and cases into the database.</w:t>
      </w:r>
    </w:p>
    <w:p w:rsidR="003F7C0E" w:rsidRPr="00207A00" w:rsidRDefault="003F7C0E" w:rsidP="003F7C0E">
      <w:pPr>
        <w:numPr>
          <w:ilvl w:val="0"/>
          <w:numId w:val="1"/>
        </w:numPr>
        <w:spacing w:line="276" w:lineRule="auto"/>
        <w:contextualSpacing/>
        <w:rPr>
          <w:rFonts w:ascii="Calibri" w:hAnsi="Calibri" w:cs="Calibri"/>
          <w:sz w:val="22"/>
          <w:szCs w:val="22"/>
        </w:rPr>
      </w:pPr>
      <w:r w:rsidRPr="00207A00">
        <w:rPr>
          <w:rFonts w:ascii="Calibri" w:hAnsi="Calibri" w:cs="Calibri"/>
          <w:sz w:val="22"/>
          <w:szCs w:val="22"/>
          <w:lang w:val="en-IN"/>
        </w:rPr>
        <w:t>Created various types of reports using SQL Server Reporting Services (SSRS) and deployed on server.</w:t>
      </w:r>
    </w:p>
    <w:p w:rsidR="003F7C0E" w:rsidRPr="00173FA7" w:rsidRDefault="003F7C0E" w:rsidP="003F7C0E">
      <w:pPr>
        <w:spacing w:line="276" w:lineRule="auto"/>
        <w:ind w:left="720"/>
        <w:contextualSpacing/>
        <w:rPr>
          <w:rFonts w:ascii="Calibri" w:hAnsi="Calibri" w:cs="Calibri"/>
          <w:b/>
          <w:sz w:val="22"/>
          <w:szCs w:val="22"/>
        </w:rPr>
      </w:pPr>
    </w:p>
    <w:p w:rsidR="003F7C0E" w:rsidRDefault="003F7C0E" w:rsidP="003F7C0E">
      <w:pPr>
        <w:pStyle w:val="KeyResults"/>
        <w:spacing w:before="0" w:line="276" w:lineRule="auto"/>
        <w:jc w:val="left"/>
        <w:rPr>
          <w:rFonts w:ascii="Calibri" w:hAnsi="Calibri" w:cs="Calibri"/>
          <w:b w:val="0"/>
          <w:i w:val="0"/>
          <w:sz w:val="22"/>
          <w:szCs w:val="22"/>
          <w:lang w:val="en-IN"/>
        </w:rPr>
      </w:pPr>
      <w:r w:rsidRPr="00173FA7">
        <w:rPr>
          <w:rFonts w:ascii="Times New Roman" w:hAnsi="Times New Roman"/>
          <w:i w:val="0"/>
          <w:color w:val="2E74B5"/>
          <w:sz w:val="22"/>
          <w:szCs w:val="22"/>
        </w:rPr>
        <w:t>Environment</w:t>
      </w:r>
      <w:r w:rsidRPr="00207A00">
        <w:rPr>
          <w:rFonts w:ascii="Calibri" w:hAnsi="Calibri" w:cs="Calibri"/>
          <w:i w:val="0"/>
          <w:sz w:val="22"/>
          <w:szCs w:val="22"/>
        </w:rPr>
        <w:t>:</w:t>
      </w:r>
      <w:r w:rsidRPr="00207A00">
        <w:rPr>
          <w:rFonts w:ascii="Calibri" w:hAnsi="Calibri" w:cs="Calibri"/>
          <w:b w:val="0"/>
          <w:i w:val="0"/>
          <w:sz w:val="22"/>
          <w:szCs w:val="22"/>
          <w:lang w:val="en-IN"/>
        </w:rPr>
        <w:t xml:space="preserve"> .NET 3.5, JavaScript, JQuery, Visual Studio 2010, Entity Framework, UNIX , MVC 3.0, C# 3.0, WCF, SOA, LINQ, SSRS 2012</w:t>
      </w:r>
    </w:p>
    <w:p w:rsidR="003F7C0E" w:rsidRDefault="00452C7C" w:rsidP="003F7C0E">
      <w:pPr>
        <w:rPr>
          <w:sz w:val="22"/>
          <w:szCs w:val="22"/>
        </w:rPr>
      </w:pPr>
      <w:r w:rsidRPr="00452C7C">
        <w:rPr>
          <w:sz w:val="22"/>
          <w:szCs w:val="22"/>
        </w:rPr>
        <w:pict>
          <v:rect id="_x0000_i1028" style="width:0;height:1.5pt" o:hralign="center" o:hrstd="t" o:hr="t" fillcolor="gray" stroked="f"/>
        </w:pict>
      </w:r>
    </w:p>
    <w:p w:rsidR="00956854" w:rsidRDefault="00956854" w:rsidP="003F7C0E">
      <w:pPr>
        <w:rPr>
          <w:sz w:val="22"/>
          <w:szCs w:val="22"/>
        </w:rPr>
      </w:pPr>
    </w:p>
    <w:tbl>
      <w:tblPr>
        <w:tblW w:w="16110" w:type="dxa"/>
        <w:tblLook w:val="01E0"/>
      </w:tblPr>
      <w:tblGrid>
        <w:gridCol w:w="6120"/>
        <w:gridCol w:w="6120"/>
        <w:gridCol w:w="3870"/>
      </w:tblGrid>
      <w:tr w:rsidR="00956854" w:rsidRPr="00570620" w:rsidTr="007B642D">
        <w:tc>
          <w:tcPr>
            <w:tcW w:w="6120" w:type="dxa"/>
          </w:tcPr>
          <w:p w:rsidR="00C71E5B" w:rsidRDefault="00956854" w:rsidP="007B642D">
            <w:pPr>
              <w:pStyle w:val="BusinessNameAllCaps"/>
              <w:spacing w:before="0" w:line="276" w:lineRule="auto"/>
              <w:rPr>
                <w:rFonts w:ascii="Times New Roman" w:eastAsia="Arial" w:hAnsi="Times New Roman" w:cs="Times New Roman"/>
                <w:caps w:val="0"/>
                <w:color w:val="000000"/>
                <w:sz w:val="22"/>
                <w:lang w:val="en-IN" w:eastAsia="en-IN"/>
              </w:rPr>
            </w:pPr>
            <w:r>
              <w:rPr>
                <w:rFonts w:ascii="Times New Roman" w:eastAsia="Arial" w:hAnsi="Times New Roman" w:cs="Times New Roman"/>
                <w:caps w:val="0"/>
                <w:color w:val="000000"/>
                <w:sz w:val="22"/>
                <w:lang w:val="en-IN" w:eastAsia="en-IN"/>
              </w:rPr>
              <w:t>Publix Super Market – Lakeland, FL</w:t>
            </w:r>
          </w:p>
          <w:p w:rsidR="00964CDD" w:rsidRDefault="00956854" w:rsidP="007B642D">
            <w:pPr>
              <w:pStyle w:val="BusinessNameAllCaps"/>
              <w:spacing w:before="0" w:line="276" w:lineRule="auto"/>
              <w:rPr>
                <w:rFonts w:ascii="Times New Roman" w:eastAsia="Arial" w:hAnsi="Times New Roman" w:cs="Times New Roman"/>
                <w:caps w:val="0"/>
                <w:color w:val="000000"/>
                <w:sz w:val="22"/>
                <w:lang w:val="en-IN" w:eastAsia="en-IN"/>
              </w:rPr>
            </w:pPr>
            <w:r>
              <w:rPr>
                <w:rFonts w:ascii="Times New Roman" w:eastAsia="Arial" w:hAnsi="Times New Roman" w:cs="Times New Roman"/>
                <w:caps w:val="0"/>
                <w:color w:val="000000"/>
                <w:sz w:val="22"/>
                <w:lang w:val="en-IN" w:eastAsia="en-IN"/>
              </w:rPr>
              <w:t>Mid-level</w:t>
            </w:r>
            <w:r w:rsidRPr="00570620">
              <w:rPr>
                <w:rFonts w:ascii="Times New Roman" w:eastAsia="Arial" w:hAnsi="Times New Roman" w:cs="Times New Roman"/>
                <w:caps w:val="0"/>
                <w:color w:val="000000"/>
                <w:sz w:val="22"/>
                <w:lang w:val="en-IN" w:eastAsia="en-IN"/>
              </w:rPr>
              <w:t xml:space="preserve"> .NET Developer</w:t>
            </w:r>
          </w:p>
          <w:p w:rsidR="00964CDD" w:rsidRDefault="00964CDD" w:rsidP="007B642D">
            <w:pPr>
              <w:pStyle w:val="BusinessNameAllCaps"/>
              <w:spacing w:before="0" w:line="276" w:lineRule="auto"/>
              <w:rPr>
                <w:rFonts w:ascii="Times New Roman" w:eastAsia="Arial" w:hAnsi="Times New Roman" w:cs="Times New Roman"/>
                <w:caps w:val="0"/>
                <w:color w:val="000000"/>
                <w:sz w:val="22"/>
                <w:lang w:val="en-IN" w:eastAsia="en-IN"/>
              </w:rPr>
            </w:pPr>
            <w:r>
              <w:rPr>
                <w:rFonts w:ascii="Times New Roman" w:eastAsia="Arial" w:hAnsi="Times New Roman" w:cs="Times New Roman"/>
                <w:caps w:val="0"/>
                <w:color w:val="000000"/>
                <w:sz w:val="22"/>
                <w:lang w:val="en-IN" w:eastAsia="en-IN"/>
              </w:rPr>
              <w:t xml:space="preserve">Jan 2013 – Aug 2013 </w:t>
            </w:r>
          </w:p>
          <w:p w:rsidR="00956854" w:rsidRPr="00D04511" w:rsidRDefault="00956854" w:rsidP="007B642D">
            <w:pPr>
              <w:pStyle w:val="BusinessNameAllCaps"/>
              <w:spacing w:before="0" w:line="276" w:lineRule="auto"/>
              <w:rPr>
                <w:rFonts w:ascii="Times New Roman" w:eastAsia="Arial" w:hAnsi="Times New Roman" w:cs="Times New Roman"/>
                <w:caps w:val="0"/>
                <w:color w:val="000000"/>
                <w:sz w:val="22"/>
                <w:lang w:val="en-IN" w:eastAsia="en-IN"/>
              </w:rPr>
            </w:pPr>
          </w:p>
        </w:tc>
        <w:tc>
          <w:tcPr>
            <w:tcW w:w="6120" w:type="dxa"/>
          </w:tcPr>
          <w:p w:rsidR="00956854" w:rsidRDefault="00956854" w:rsidP="007B642D">
            <w:pPr>
              <w:pStyle w:val="BusinessNameAllCaps"/>
              <w:spacing w:before="0" w:line="276" w:lineRule="auto"/>
              <w:rPr>
                <w:rFonts w:ascii="Times New Roman" w:hAnsi="Times New Roman" w:cs="Times New Roman"/>
                <w:sz w:val="22"/>
                <w:lang w:val="en-US" w:eastAsia="en-US"/>
              </w:rPr>
            </w:pPr>
          </w:p>
          <w:p w:rsidR="00956854" w:rsidRPr="00D04511" w:rsidRDefault="00956854" w:rsidP="007B642D"/>
          <w:p w:rsidR="00956854" w:rsidRPr="00D04511" w:rsidRDefault="00956854" w:rsidP="007B642D">
            <w:pPr>
              <w:tabs>
                <w:tab w:val="left" w:pos="1380"/>
              </w:tabs>
              <w:rPr>
                <w:b/>
              </w:rPr>
            </w:pPr>
            <w:r>
              <w:tab/>
            </w:r>
          </w:p>
        </w:tc>
        <w:tc>
          <w:tcPr>
            <w:tcW w:w="3870" w:type="dxa"/>
          </w:tcPr>
          <w:p w:rsidR="00956854" w:rsidRPr="00570620" w:rsidRDefault="00956854" w:rsidP="007B642D">
            <w:pPr>
              <w:pStyle w:val="DateRange"/>
              <w:spacing w:before="0" w:line="276" w:lineRule="auto"/>
              <w:rPr>
                <w:rFonts w:ascii="Times New Roman" w:hAnsi="Times New Roman"/>
                <w:b/>
                <w:sz w:val="22"/>
              </w:rPr>
            </w:pPr>
          </w:p>
          <w:p w:rsidR="00956854" w:rsidRPr="00570620" w:rsidRDefault="00956854" w:rsidP="007B642D">
            <w:pPr>
              <w:pStyle w:val="DateRange"/>
              <w:spacing w:before="0" w:line="276" w:lineRule="auto"/>
              <w:jc w:val="center"/>
              <w:rPr>
                <w:rFonts w:ascii="Times New Roman" w:hAnsi="Times New Roman"/>
                <w:b/>
                <w:sz w:val="22"/>
              </w:rPr>
            </w:pPr>
            <w:r w:rsidRPr="00570620">
              <w:rPr>
                <w:rFonts w:ascii="Times New Roman" w:hAnsi="Times New Roman"/>
                <w:b/>
                <w:sz w:val="22"/>
                <w:szCs w:val="22"/>
              </w:rPr>
              <w:t>Jan’12 - Aug'12</w:t>
            </w:r>
          </w:p>
        </w:tc>
      </w:tr>
    </w:tbl>
    <w:p w:rsidR="00956854" w:rsidRPr="003C3952" w:rsidRDefault="00956854" w:rsidP="00956854">
      <w:pPr>
        <w:spacing w:line="276" w:lineRule="auto"/>
        <w:rPr>
          <w:rFonts w:ascii="Times New Roman" w:hAnsi="Times New Roman"/>
          <w:b/>
          <w:sz w:val="22"/>
          <w:szCs w:val="22"/>
        </w:rPr>
      </w:pPr>
      <w:r w:rsidRPr="003C3952">
        <w:rPr>
          <w:rFonts w:asciiTheme="minorHAnsi" w:hAnsiTheme="minorHAnsi" w:cstheme="minorHAnsi"/>
          <w:sz w:val="22"/>
          <w:szCs w:val="22"/>
        </w:rPr>
        <w:t xml:space="preserve"> Publix Super Markets, Inc., commonly known as Publix, is an employee-owned, American supermarket chain based in Lakeland, Florida</w:t>
      </w:r>
      <w:r w:rsidRPr="003C3952">
        <w:rPr>
          <w:rFonts w:ascii="Times New Roman" w:hAnsi="Times New Roman"/>
          <w:b/>
          <w:sz w:val="22"/>
          <w:szCs w:val="22"/>
        </w:rPr>
        <w:t>.</w:t>
      </w:r>
      <w:r w:rsidRPr="00561FE8">
        <w:rPr>
          <w:rFonts w:ascii="Calibri" w:hAnsi="Calibri" w:cs="Calibri"/>
          <w:color w:val="333333"/>
          <w:sz w:val="22"/>
          <w:szCs w:val="22"/>
          <w:shd w:val="clear" w:color="auto" w:fill="FFFFFF"/>
        </w:rPr>
        <w:t>A social shopping platform offering members rewards for each transaction they do in this portal. Facilities to calculate rewards based on the amount of transaction. Transaction history stored in specific accounts on the server side and can be pulled out of database whenever required.</w:t>
      </w:r>
    </w:p>
    <w:p w:rsidR="00956854" w:rsidRDefault="00956854" w:rsidP="00956854">
      <w:pPr>
        <w:spacing w:line="276" w:lineRule="auto"/>
        <w:rPr>
          <w:rFonts w:ascii="Times New Roman" w:hAnsi="Times New Roman"/>
          <w:b/>
          <w:sz w:val="22"/>
          <w:szCs w:val="22"/>
        </w:rPr>
      </w:pPr>
    </w:p>
    <w:p w:rsidR="00956854" w:rsidRPr="002B6957" w:rsidRDefault="00956854" w:rsidP="00956854">
      <w:pPr>
        <w:spacing w:line="276" w:lineRule="auto"/>
        <w:rPr>
          <w:rFonts w:ascii="Times New Roman" w:hAnsi="Times New Roman"/>
          <w:b/>
          <w:color w:val="2E74B5"/>
          <w:sz w:val="22"/>
          <w:szCs w:val="22"/>
        </w:rPr>
      </w:pPr>
      <w:r w:rsidRPr="002B6957">
        <w:rPr>
          <w:rFonts w:ascii="Times New Roman" w:hAnsi="Times New Roman"/>
          <w:b/>
          <w:color w:val="2E74B5"/>
          <w:sz w:val="22"/>
          <w:szCs w:val="22"/>
        </w:rPr>
        <w:t>Responsibilities:</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xml:space="preserve">●    Involved in development of Web Forms, Classes using </w:t>
      </w:r>
      <w:r w:rsidR="00BA7044">
        <w:rPr>
          <w:rFonts w:ascii="Calibri" w:hAnsi="Calibri" w:cs="Calibri"/>
          <w:sz w:val="22"/>
          <w:szCs w:val="22"/>
        </w:rPr>
        <w:t>C#.NET with N-tier architecture.</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Developed presentation layer using server-controls and custom controls.</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xml:space="preserve">●    Designed and developed a windows application and component for this module </w:t>
      </w:r>
      <w:r w:rsidR="008B5210">
        <w:rPr>
          <w:rFonts w:ascii="Calibri" w:hAnsi="Calibri" w:cs="Calibri"/>
          <w:sz w:val="22"/>
          <w:szCs w:val="22"/>
        </w:rPr>
        <w:t>using C#.</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Used various ASP.NET 3.0 web server controls that included Site Map</w:t>
      </w:r>
      <w:r w:rsidR="00C10B39">
        <w:rPr>
          <w:rFonts w:ascii="Calibri" w:hAnsi="Calibri" w:cs="Calibri"/>
          <w:sz w:val="22"/>
          <w:szCs w:val="22"/>
        </w:rPr>
        <w:t xml:space="preserve"> Path, Menu, Tree View.</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xml:space="preserve"> ●    Created CSS 3.0 files to be applied to various web forms on the web pages. </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Extensively used Ajax to reduce connections to the server, since scripts and style sheets.</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Used ADO.Net 4.0 components such as Datasets, Data-Reader, Data View and Data Table.</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Extensive use of Web Services, SOAP, XML, XSL to expose the reports to facilitate information.</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Using Validation controls using both Cust</w:t>
      </w:r>
      <w:r w:rsidR="008A1566">
        <w:rPr>
          <w:rFonts w:ascii="Calibri" w:hAnsi="Calibri" w:cs="Calibri"/>
          <w:sz w:val="22"/>
          <w:szCs w:val="22"/>
        </w:rPr>
        <w:t>om validation and JavaScript.</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Used SOAP to Implement Web Services and Consumed and published XML web services.</w:t>
      </w:r>
    </w:p>
    <w:p w:rsidR="008A1566" w:rsidRDefault="00956854" w:rsidP="00956854">
      <w:pPr>
        <w:spacing w:line="276" w:lineRule="auto"/>
        <w:rPr>
          <w:rFonts w:ascii="Calibri" w:hAnsi="Calibri" w:cs="Calibri"/>
          <w:sz w:val="22"/>
          <w:szCs w:val="22"/>
        </w:rPr>
      </w:pPr>
      <w:r w:rsidRPr="00207A00">
        <w:rPr>
          <w:rFonts w:ascii="Calibri" w:hAnsi="Calibri" w:cs="Calibri"/>
          <w:sz w:val="22"/>
          <w:szCs w:val="22"/>
        </w:rPr>
        <w:t>●     Implemented the SQL Injection prevention security by putting constr</w:t>
      </w:r>
      <w:r w:rsidR="008A1566">
        <w:rPr>
          <w:rFonts w:ascii="Calibri" w:hAnsi="Calibri" w:cs="Calibri"/>
          <w:sz w:val="22"/>
          <w:szCs w:val="22"/>
        </w:rPr>
        <w:t>aint to input.</w:t>
      </w:r>
    </w:p>
    <w:p w:rsidR="00956854" w:rsidRPr="00207A00" w:rsidRDefault="00956854" w:rsidP="008A1566">
      <w:pPr>
        <w:spacing w:line="276" w:lineRule="auto"/>
        <w:ind w:left="405"/>
        <w:rPr>
          <w:rFonts w:ascii="Calibri" w:hAnsi="Calibri" w:cs="Calibri"/>
          <w:sz w:val="22"/>
          <w:szCs w:val="22"/>
        </w:rPr>
      </w:pPr>
      <w:r>
        <w:rPr>
          <w:rFonts w:ascii="Calibri" w:hAnsi="Calibri" w:cs="Calibri"/>
          <w:sz w:val="22"/>
          <w:szCs w:val="22"/>
        </w:rPr>
        <w:t>using parameters</w:t>
      </w:r>
      <w:r w:rsidRPr="00207A00">
        <w:rPr>
          <w:rFonts w:ascii="Calibri" w:hAnsi="Calibri" w:cs="Calibri"/>
          <w:sz w:val="22"/>
          <w:szCs w:val="22"/>
        </w:rPr>
        <w:t xml:space="preserve"> in stored procedures and parameters in dynamic SQL and developed test cases and performed Unit Testing to identify and resolve functional and usability issues. </w:t>
      </w:r>
    </w:p>
    <w:p w:rsidR="00956854" w:rsidRPr="00207A00" w:rsidRDefault="00956854" w:rsidP="00956854">
      <w:pPr>
        <w:spacing w:line="276" w:lineRule="auto"/>
        <w:rPr>
          <w:rFonts w:ascii="Calibri" w:hAnsi="Calibri" w:cs="Calibri"/>
          <w:sz w:val="22"/>
          <w:szCs w:val="22"/>
        </w:rPr>
      </w:pPr>
      <w:r w:rsidRPr="00207A00">
        <w:rPr>
          <w:rFonts w:ascii="Calibri" w:hAnsi="Calibri" w:cs="Calibri"/>
          <w:sz w:val="22"/>
          <w:szCs w:val="22"/>
        </w:rPr>
        <w:t>●    Used Microsoft Team Foundation Server (TFS 2010)</w:t>
      </w:r>
      <w:r w:rsidR="008A1566">
        <w:rPr>
          <w:rFonts w:ascii="Calibri" w:hAnsi="Calibri" w:cs="Calibri"/>
          <w:sz w:val="22"/>
          <w:szCs w:val="22"/>
        </w:rPr>
        <w:t xml:space="preserve"> for the purpose of source code maintenance.</w:t>
      </w:r>
    </w:p>
    <w:p w:rsidR="00956854" w:rsidRPr="00570620" w:rsidRDefault="00956854" w:rsidP="00956854">
      <w:pPr>
        <w:spacing w:line="276" w:lineRule="auto"/>
        <w:ind w:left="720"/>
        <w:contextualSpacing/>
        <w:rPr>
          <w:rFonts w:ascii="Times New Roman" w:hAnsi="Times New Roman"/>
          <w:sz w:val="22"/>
          <w:szCs w:val="22"/>
          <w:lang w:val="en-IN"/>
        </w:rPr>
      </w:pPr>
    </w:p>
    <w:p w:rsidR="00956854" w:rsidRPr="00D32094" w:rsidRDefault="00956854" w:rsidP="00956854">
      <w:pPr>
        <w:spacing w:line="276" w:lineRule="auto"/>
        <w:contextualSpacing/>
        <w:rPr>
          <w:sz w:val="20"/>
          <w:szCs w:val="20"/>
        </w:rPr>
      </w:pPr>
      <w:r>
        <w:rPr>
          <w:rFonts w:ascii="Times New Roman" w:hAnsi="Times New Roman"/>
          <w:b/>
          <w:color w:val="2E74B5"/>
          <w:sz w:val="22"/>
          <w:szCs w:val="22"/>
        </w:rPr>
        <w:t>Environment</w:t>
      </w:r>
      <w:r w:rsidRPr="00570620">
        <w:rPr>
          <w:rFonts w:ascii="Times New Roman" w:hAnsi="Times New Roman"/>
          <w:sz w:val="22"/>
          <w:szCs w:val="22"/>
        </w:rPr>
        <w:t>:</w:t>
      </w:r>
      <w:r w:rsidRPr="005F26E7">
        <w:rPr>
          <w:rFonts w:asciiTheme="minorHAnsi" w:hAnsiTheme="minorHAnsi" w:cstheme="minorHAnsi"/>
          <w:sz w:val="22"/>
          <w:szCs w:val="22"/>
        </w:rPr>
        <w:t>ASP.NET 3.0, C#, ADO.NET 4.0, ASP.NET MVC, XML, Web services, HTML 4.5, JavaScript, IIS 6.0, UML, CSS 3.0, UML, Ajax Toolkit, Visual Studio 2005, Win Forms, TFS 2010, SQL server 2008, Crystal Reports 10.0.</w:t>
      </w:r>
    </w:p>
    <w:p w:rsidR="00956854" w:rsidRDefault="00452C7C" w:rsidP="00956854">
      <w:pPr>
        <w:rPr>
          <w:sz w:val="22"/>
          <w:szCs w:val="22"/>
        </w:rPr>
      </w:pPr>
      <w:r w:rsidRPr="00452C7C">
        <w:rPr>
          <w:sz w:val="22"/>
          <w:szCs w:val="22"/>
        </w:rPr>
        <w:pict>
          <v:rect id="_x0000_i1029" style="width:0;height:1.5pt" o:hralign="center" o:hrstd="t" o:hr="t" fillcolor="gray" stroked="f"/>
        </w:pict>
      </w:r>
    </w:p>
    <w:p w:rsidR="00E501D9" w:rsidRDefault="00E501D9" w:rsidP="00956854">
      <w:pPr>
        <w:rPr>
          <w:sz w:val="22"/>
          <w:szCs w:val="22"/>
        </w:rPr>
      </w:pPr>
    </w:p>
    <w:p w:rsidR="00E501D9" w:rsidRPr="00C53C8B" w:rsidRDefault="00F71BDC" w:rsidP="00956854">
      <w:pPr>
        <w:rPr>
          <w:rFonts w:ascii="Times New Roman" w:hAnsi="Times New Roman"/>
          <w:b/>
          <w:sz w:val="22"/>
          <w:szCs w:val="22"/>
        </w:rPr>
      </w:pPr>
      <w:r w:rsidRPr="00C53C8B">
        <w:rPr>
          <w:rFonts w:ascii="Times New Roman" w:hAnsi="Times New Roman"/>
          <w:b/>
          <w:sz w:val="22"/>
          <w:szCs w:val="22"/>
        </w:rPr>
        <w:t>Aptech Systems – Chennai, India</w:t>
      </w:r>
    </w:p>
    <w:p w:rsidR="00F71BDC" w:rsidRDefault="00F71BDC" w:rsidP="00956854">
      <w:pPr>
        <w:rPr>
          <w:rFonts w:ascii="Times New Roman" w:hAnsi="Times New Roman"/>
          <w:b/>
          <w:sz w:val="22"/>
          <w:szCs w:val="22"/>
        </w:rPr>
      </w:pPr>
      <w:r w:rsidRPr="00C53C8B">
        <w:rPr>
          <w:rFonts w:ascii="Times New Roman" w:hAnsi="Times New Roman"/>
          <w:b/>
          <w:sz w:val="22"/>
          <w:szCs w:val="22"/>
        </w:rPr>
        <w:t>Jr .NET Developer</w:t>
      </w:r>
    </w:p>
    <w:p w:rsidR="009B3469" w:rsidRDefault="00830EB4" w:rsidP="00956854">
      <w:pPr>
        <w:rPr>
          <w:rFonts w:ascii="Times New Roman" w:hAnsi="Times New Roman"/>
          <w:b/>
          <w:sz w:val="22"/>
          <w:szCs w:val="22"/>
        </w:rPr>
      </w:pPr>
      <w:r w:rsidRPr="00830EB4">
        <w:rPr>
          <w:rFonts w:ascii="Times New Roman" w:hAnsi="Times New Roman"/>
          <w:b/>
          <w:sz w:val="22"/>
          <w:szCs w:val="22"/>
        </w:rPr>
        <w:t>Dec 2010 – Nov 2012</w:t>
      </w:r>
    </w:p>
    <w:p w:rsidR="00722A19" w:rsidRPr="00830EB4" w:rsidRDefault="00722A19" w:rsidP="00956854">
      <w:pPr>
        <w:rPr>
          <w:rFonts w:ascii="Times New Roman" w:hAnsi="Times New Roman"/>
          <w:b/>
          <w:sz w:val="22"/>
          <w:szCs w:val="22"/>
        </w:rPr>
      </w:pPr>
    </w:p>
    <w:p w:rsidR="00722A19" w:rsidRDefault="00722A19" w:rsidP="00956854">
      <w:pPr>
        <w:rPr>
          <w:rFonts w:asciiTheme="minorHAnsi" w:hAnsiTheme="minorHAnsi" w:cstheme="minorHAnsi"/>
          <w:sz w:val="22"/>
          <w:szCs w:val="22"/>
        </w:rPr>
      </w:pPr>
      <w:r w:rsidRPr="00351E3D">
        <w:rPr>
          <w:rFonts w:asciiTheme="minorHAnsi" w:hAnsiTheme="minorHAnsi" w:cstheme="minorHAnsi"/>
          <w:sz w:val="22"/>
          <w:szCs w:val="22"/>
        </w:rPr>
        <w:t>Emplo</w:t>
      </w:r>
      <w:r w:rsidR="001602E0">
        <w:rPr>
          <w:rFonts w:asciiTheme="minorHAnsi" w:hAnsiTheme="minorHAnsi" w:cstheme="minorHAnsi"/>
          <w:sz w:val="22"/>
          <w:szCs w:val="22"/>
        </w:rPr>
        <w:t>yee Information Management Tool -</w:t>
      </w:r>
      <w:r w:rsidRPr="00351E3D">
        <w:rPr>
          <w:rFonts w:asciiTheme="minorHAnsi" w:hAnsiTheme="minorHAnsi" w:cstheme="minorHAnsi"/>
          <w:sz w:val="22"/>
          <w:szCs w:val="22"/>
        </w:rPr>
        <w:t xml:space="preserve"> This application will enable HR person to create, retrieve and update information of any employee or candidate who applied for an interview within an organization. </w:t>
      </w:r>
    </w:p>
    <w:p w:rsidR="00477171" w:rsidRDefault="00477171" w:rsidP="00956854">
      <w:pPr>
        <w:rPr>
          <w:sz w:val="22"/>
          <w:szCs w:val="22"/>
        </w:rPr>
      </w:pPr>
    </w:p>
    <w:p w:rsidR="00E501D9" w:rsidRPr="002B6957" w:rsidRDefault="00E501D9" w:rsidP="00E501D9">
      <w:pPr>
        <w:spacing w:line="276" w:lineRule="auto"/>
        <w:rPr>
          <w:rFonts w:ascii="Times New Roman" w:hAnsi="Times New Roman"/>
          <w:b/>
          <w:color w:val="2E74B5"/>
          <w:sz w:val="22"/>
          <w:szCs w:val="22"/>
        </w:rPr>
      </w:pPr>
      <w:r w:rsidRPr="002B6957">
        <w:rPr>
          <w:rFonts w:ascii="Times New Roman" w:hAnsi="Times New Roman"/>
          <w:b/>
          <w:color w:val="2E74B5"/>
          <w:sz w:val="22"/>
          <w:szCs w:val="22"/>
        </w:rPr>
        <w:t>Responsibilities:</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Involved in total development life cycle (SDLC) of the application.</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Followed 3 tier development architecture to develop the application.</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Involved in web form page life cycle, requirement gathering(SRS), Analysis, Design(SDS), Development, Source code management, build management, and Testing of application</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Developed use-case, sequence, activity diagrams for the application using MS Visio</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Used Innovative validation techniques for Input Validations on GUI</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Used several AJAX (partial page load/asynchronous loading) controls and asp.net file upload for GUI</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Responsible for developing business tier logic of the application in C#</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 xml:space="preserve">Implemented server caching techniques, state management, Forms Authentication, multiple master pages </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Involved in customizing the WinForms /Web Forms Data grid for GUI</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Developed custom controls for WinForms /web Forms and generating reports</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 xml:space="preserve">Designed and created visual interface for administrative activities like filling in the information  </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lastRenderedPageBreak/>
        <w:t xml:space="preserve">Used ADO.NET extensively in data tier to access the database </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Created SQL stored procedures, functions to retrieve data from database (backend)</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Involved in developing the Data Access Layer for the database access (MS Access, SQL server) and Performance tuning</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Responsible for converting legacy classic ASP forms to ASP.Net</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Performed Unit Testing, Manual testing of the application and UI testing</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 xml:space="preserve">Used SSRS for Report generation </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Responsible for data transformation, migration using SSIS</w:t>
      </w:r>
    </w:p>
    <w:p w:rsidR="00E501D9" w:rsidRPr="00E501D9" w:rsidRDefault="00E501D9" w:rsidP="00E501D9">
      <w:pPr>
        <w:pStyle w:val="NoSpacing"/>
        <w:numPr>
          <w:ilvl w:val="0"/>
          <w:numId w:val="4"/>
        </w:numPr>
        <w:spacing w:line="276" w:lineRule="auto"/>
        <w:jc w:val="both"/>
        <w:rPr>
          <w:rFonts w:asciiTheme="minorHAnsi" w:hAnsiTheme="minorHAnsi" w:cstheme="minorHAnsi"/>
          <w:sz w:val="22"/>
          <w:szCs w:val="22"/>
        </w:rPr>
      </w:pPr>
      <w:r w:rsidRPr="00E501D9">
        <w:rPr>
          <w:rFonts w:asciiTheme="minorHAnsi" w:hAnsiTheme="minorHAnsi" w:cstheme="minorHAnsi"/>
          <w:sz w:val="22"/>
          <w:szCs w:val="22"/>
        </w:rPr>
        <w:t>Used Microsoft team Foundation Server (TFS) as source control</w:t>
      </w:r>
    </w:p>
    <w:p w:rsidR="00E501D9" w:rsidRPr="00E501D9" w:rsidRDefault="00E501D9" w:rsidP="00E501D9">
      <w:pPr>
        <w:spacing w:line="276" w:lineRule="auto"/>
        <w:contextualSpacing/>
        <w:rPr>
          <w:rFonts w:asciiTheme="minorHAnsi" w:hAnsiTheme="minorHAnsi" w:cstheme="minorHAnsi"/>
          <w:sz w:val="22"/>
          <w:szCs w:val="22"/>
        </w:rPr>
      </w:pPr>
    </w:p>
    <w:p w:rsidR="00E501D9" w:rsidRPr="00E501D9" w:rsidRDefault="00E501D9" w:rsidP="00E501D9">
      <w:pPr>
        <w:spacing w:line="276" w:lineRule="auto"/>
        <w:rPr>
          <w:rFonts w:asciiTheme="minorHAnsi" w:hAnsiTheme="minorHAnsi" w:cstheme="minorHAnsi"/>
          <w:b/>
          <w:color w:val="2E74B5"/>
          <w:sz w:val="22"/>
          <w:szCs w:val="22"/>
        </w:rPr>
      </w:pPr>
      <w:r w:rsidRPr="00E501D9">
        <w:rPr>
          <w:rFonts w:asciiTheme="minorHAnsi" w:hAnsiTheme="minorHAnsi" w:cstheme="minorHAnsi"/>
          <w:b/>
          <w:color w:val="2E74B5"/>
          <w:sz w:val="22"/>
          <w:szCs w:val="22"/>
        </w:rPr>
        <w:t>Environment</w:t>
      </w:r>
      <w:r w:rsidRPr="00E501D9">
        <w:rPr>
          <w:rFonts w:asciiTheme="minorHAnsi" w:hAnsiTheme="minorHAnsi" w:cstheme="minorHAnsi"/>
          <w:b/>
          <w:sz w:val="22"/>
          <w:szCs w:val="22"/>
        </w:rPr>
        <w:t>:</w:t>
      </w:r>
      <w:r w:rsidRPr="00E501D9">
        <w:rPr>
          <w:rFonts w:asciiTheme="minorHAnsi" w:hAnsiTheme="minorHAnsi" w:cstheme="minorHAnsi"/>
          <w:sz w:val="22"/>
          <w:szCs w:val="22"/>
        </w:rPr>
        <w:t xml:space="preserve"> Windows Server 2003, ASP, ASP.Net 3.0, Visual studio 2005/2003, C#, ADO.Net 2.0, .NET framework 2.0/3.0, VB Script, T-SQL, MS SQL Server 2005, IIS 6.0, AJAX, HTML, SSRS</w:t>
      </w:r>
      <w:r w:rsidRPr="00E501D9">
        <w:rPr>
          <w:rFonts w:asciiTheme="minorHAnsi" w:hAnsiTheme="minorHAnsi" w:cstheme="minorHAnsi"/>
          <w:b/>
          <w:sz w:val="22"/>
          <w:szCs w:val="22"/>
        </w:rPr>
        <w:t>,</w:t>
      </w:r>
      <w:r w:rsidRPr="00E501D9">
        <w:rPr>
          <w:rFonts w:asciiTheme="minorHAnsi" w:hAnsiTheme="minorHAnsi" w:cstheme="minorHAnsi"/>
          <w:sz w:val="22"/>
          <w:szCs w:val="22"/>
        </w:rPr>
        <w:t xml:space="preserve"> MS Access, SQL Server 2005, TFS </w:t>
      </w:r>
    </w:p>
    <w:p w:rsidR="00E501D9" w:rsidRPr="00E501D9" w:rsidRDefault="00E501D9" w:rsidP="00E501D9">
      <w:pPr>
        <w:pStyle w:val="NoSpacing"/>
        <w:spacing w:line="276" w:lineRule="auto"/>
        <w:jc w:val="both"/>
        <w:rPr>
          <w:rFonts w:asciiTheme="minorHAnsi" w:hAnsiTheme="minorHAnsi" w:cstheme="minorHAnsi"/>
          <w:b/>
          <w:sz w:val="22"/>
          <w:szCs w:val="22"/>
        </w:rPr>
      </w:pPr>
    </w:p>
    <w:p w:rsidR="00E501D9" w:rsidRPr="00570620" w:rsidRDefault="00452C7C" w:rsidP="00E501D9">
      <w:pPr>
        <w:pStyle w:val="ResumeSectionHeaders"/>
        <w:spacing w:before="0" w:after="240" w:line="276" w:lineRule="auto"/>
        <w:rPr>
          <w:rFonts w:ascii="Times New Roman" w:hAnsi="Times New Roman"/>
          <w:sz w:val="22"/>
          <w:szCs w:val="22"/>
        </w:rPr>
      </w:pPr>
      <w:r w:rsidRPr="00452C7C">
        <w:rPr>
          <w:rFonts w:asciiTheme="minorHAnsi" w:hAnsiTheme="minorHAnsi" w:cstheme="minorHAnsi"/>
          <w:sz w:val="22"/>
          <w:szCs w:val="22"/>
        </w:rPr>
        <w:pict>
          <v:rect id="_x0000_i1030" style="width:0;height:1.5pt" o:hralign="center" o:hrstd="t" o:hr="t" fillcolor="gray" stroked="f"/>
        </w:pict>
      </w:r>
    </w:p>
    <w:p w:rsidR="00B150C8" w:rsidRDefault="00B150C8" w:rsidP="00B150C8">
      <w:pPr>
        <w:pStyle w:val="NormalWeb"/>
        <w:rPr>
          <w:rFonts w:ascii="Cambria Math" w:hAnsi="Cambria Math"/>
          <w:b/>
        </w:rPr>
      </w:pPr>
      <w:r w:rsidRPr="0053750D">
        <w:rPr>
          <w:rFonts w:ascii="Cambria Math" w:hAnsi="Cambria Math"/>
          <w:b/>
        </w:rPr>
        <w:t>I hereby declare that all the above particulars mentioned here are true to the best of my knowledge</w:t>
      </w:r>
      <w:r>
        <w:rPr>
          <w:rFonts w:ascii="Cambria Math" w:hAnsi="Cambria Math"/>
          <w:b/>
        </w:rPr>
        <w:t>.</w:t>
      </w:r>
    </w:p>
    <w:p w:rsidR="00B150C8" w:rsidRPr="00DA43CD" w:rsidRDefault="00DA43CD" w:rsidP="00956854">
      <w:pPr>
        <w:rPr>
          <w:rFonts w:ascii="Cambria Math" w:hAnsi="Cambria Math" w:cstheme="minorHAnsi"/>
          <w:b/>
          <w:sz w:val="24"/>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A43CD">
        <w:rPr>
          <w:rFonts w:ascii="Cambria Math" w:hAnsi="Cambria Math" w:cstheme="minorHAnsi"/>
          <w:b/>
          <w:sz w:val="24"/>
        </w:rPr>
        <w:t>(Shiva Subrahmanyam)</w:t>
      </w:r>
    </w:p>
    <w:sectPr w:rsidR="00B150C8" w:rsidRPr="00DA43CD" w:rsidSect="00452C7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9A" w:rsidRDefault="00B9169A" w:rsidP="0016139B">
      <w:r>
        <w:separator/>
      </w:r>
    </w:p>
  </w:endnote>
  <w:endnote w:type="continuationSeparator" w:id="1">
    <w:p w:rsidR="00B9169A" w:rsidRDefault="00B9169A" w:rsidP="0016139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w Cen MT">
    <w:altName w:val="Lucida Sans Unicode"/>
    <w:charset w:val="00"/>
    <w:family w:val="swiss"/>
    <w:pitch w:val="variable"/>
    <w:sig w:usb0="00000001" w:usb1="00000000" w:usb2="00000000" w:usb3="00000000" w:csb0="00000003"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9A" w:rsidRDefault="00B9169A" w:rsidP="0016139B">
      <w:r>
        <w:separator/>
      </w:r>
    </w:p>
  </w:footnote>
  <w:footnote w:type="continuationSeparator" w:id="1">
    <w:p w:rsidR="00B9169A" w:rsidRDefault="00B9169A" w:rsidP="00161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9B" w:rsidRDefault="0016139B">
    <w:pPr>
      <w:pStyle w:val="Header"/>
    </w:pPr>
  </w:p>
  <w:p w:rsidR="0016139B" w:rsidRDefault="0016139B">
    <w:pPr>
      <w:pStyle w:val="Header"/>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103"/>
      <w:gridCol w:w="1153"/>
    </w:tblGrid>
    <w:tr w:rsidR="0016139B" w:rsidRPr="00E27282" w:rsidTr="007B642D">
      <w:trPr>
        <w:trHeight w:val="288"/>
      </w:trPr>
      <w:tc>
        <w:tcPr>
          <w:tcW w:w="7765" w:type="dxa"/>
        </w:tcPr>
        <w:p w:rsidR="0016139B" w:rsidRPr="00E27282" w:rsidRDefault="0016139B" w:rsidP="0016139B">
          <w:pPr>
            <w:pStyle w:val="Header"/>
            <w:jc w:val="right"/>
            <w:rPr>
              <w:rFonts w:ascii="Calibri Light" w:hAnsi="Calibri Light"/>
              <w:sz w:val="36"/>
              <w:szCs w:val="36"/>
            </w:rPr>
          </w:pPr>
          <w:r>
            <w:rPr>
              <w:color w:val="44546A"/>
            </w:rPr>
            <w:t>Shivasubrahmanyam</w:t>
          </w:r>
        </w:p>
      </w:tc>
      <w:tc>
        <w:tcPr>
          <w:tcW w:w="1105" w:type="dxa"/>
        </w:tcPr>
        <w:p w:rsidR="0016139B" w:rsidRPr="00E27282" w:rsidRDefault="0016139B" w:rsidP="0016139B">
          <w:pPr>
            <w:pStyle w:val="Header"/>
            <w:rPr>
              <w:rFonts w:ascii="Calibri Light" w:hAnsi="Calibri Light"/>
              <w:b/>
              <w:bCs/>
              <w:color w:val="5B9BD5"/>
              <w:sz w:val="36"/>
              <w:szCs w:val="36"/>
            </w:rPr>
          </w:pPr>
        </w:p>
      </w:tc>
    </w:tr>
  </w:tbl>
  <w:p w:rsidR="0016139B" w:rsidRDefault="001613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D2980"/>
    <w:multiLevelType w:val="hybridMultilevel"/>
    <w:tmpl w:val="BF5A74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88C65E2"/>
    <w:multiLevelType w:val="hybridMultilevel"/>
    <w:tmpl w:val="BB2E51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EB5766"/>
    <w:multiLevelType w:val="multilevel"/>
    <w:tmpl w:val="5B9A7512"/>
    <w:lvl w:ilvl="0">
      <w:start w:val="1"/>
      <w:numFmt w:val="bullet"/>
      <w:lvlText w:val="●"/>
      <w:lvlJc w:val="left"/>
      <w:pPr>
        <w:ind w:left="9697" w:firstLine="0"/>
      </w:pPr>
      <w:rPr>
        <w:rFonts w:ascii="Arial" w:eastAsia="Arial" w:hAnsi="Arial" w:cs="Arial"/>
      </w:rPr>
    </w:lvl>
    <w:lvl w:ilvl="1">
      <w:start w:val="1"/>
      <w:numFmt w:val="bullet"/>
      <w:lvlText w:val="o"/>
      <w:lvlJc w:val="left"/>
      <w:pPr>
        <w:ind w:left="10417" w:firstLine="720"/>
      </w:pPr>
      <w:rPr>
        <w:rFonts w:ascii="Arial" w:eastAsia="Arial" w:hAnsi="Arial" w:cs="Arial"/>
      </w:rPr>
    </w:lvl>
    <w:lvl w:ilvl="2">
      <w:start w:val="1"/>
      <w:numFmt w:val="bullet"/>
      <w:lvlText w:val="▪"/>
      <w:lvlJc w:val="left"/>
      <w:pPr>
        <w:ind w:left="11137" w:firstLine="1440"/>
      </w:pPr>
      <w:rPr>
        <w:rFonts w:ascii="Arial" w:eastAsia="Arial" w:hAnsi="Arial" w:cs="Arial"/>
      </w:rPr>
    </w:lvl>
    <w:lvl w:ilvl="3">
      <w:start w:val="1"/>
      <w:numFmt w:val="bullet"/>
      <w:lvlText w:val="●"/>
      <w:lvlJc w:val="left"/>
      <w:pPr>
        <w:ind w:left="11857" w:firstLine="2160"/>
      </w:pPr>
      <w:rPr>
        <w:rFonts w:ascii="Arial" w:eastAsia="Arial" w:hAnsi="Arial" w:cs="Arial"/>
      </w:rPr>
    </w:lvl>
    <w:lvl w:ilvl="4">
      <w:start w:val="1"/>
      <w:numFmt w:val="bullet"/>
      <w:lvlText w:val="o"/>
      <w:lvlJc w:val="left"/>
      <w:pPr>
        <w:ind w:left="12577" w:firstLine="2880"/>
      </w:pPr>
      <w:rPr>
        <w:rFonts w:ascii="Arial" w:eastAsia="Arial" w:hAnsi="Arial" w:cs="Arial"/>
      </w:rPr>
    </w:lvl>
    <w:lvl w:ilvl="5">
      <w:start w:val="1"/>
      <w:numFmt w:val="bullet"/>
      <w:lvlText w:val="▪"/>
      <w:lvlJc w:val="left"/>
      <w:pPr>
        <w:ind w:left="13297" w:firstLine="3600"/>
      </w:pPr>
      <w:rPr>
        <w:rFonts w:ascii="Arial" w:eastAsia="Arial" w:hAnsi="Arial" w:cs="Arial"/>
      </w:rPr>
    </w:lvl>
    <w:lvl w:ilvl="6">
      <w:start w:val="1"/>
      <w:numFmt w:val="bullet"/>
      <w:lvlText w:val="●"/>
      <w:lvlJc w:val="left"/>
      <w:pPr>
        <w:ind w:left="14017" w:firstLine="4320"/>
      </w:pPr>
      <w:rPr>
        <w:rFonts w:ascii="Arial" w:eastAsia="Arial" w:hAnsi="Arial" w:cs="Arial"/>
      </w:rPr>
    </w:lvl>
    <w:lvl w:ilvl="7">
      <w:start w:val="1"/>
      <w:numFmt w:val="bullet"/>
      <w:lvlText w:val="o"/>
      <w:lvlJc w:val="left"/>
      <w:pPr>
        <w:ind w:left="14737" w:firstLine="5040"/>
      </w:pPr>
      <w:rPr>
        <w:rFonts w:ascii="Arial" w:eastAsia="Arial" w:hAnsi="Arial" w:cs="Arial"/>
      </w:rPr>
    </w:lvl>
    <w:lvl w:ilvl="8">
      <w:start w:val="1"/>
      <w:numFmt w:val="bullet"/>
      <w:lvlText w:val="▪"/>
      <w:lvlJc w:val="left"/>
      <w:pPr>
        <w:ind w:left="15457" w:firstLine="5760"/>
      </w:pPr>
      <w:rPr>
        <w:rFonts w:ascii="Arial" w:eastAsia="Arial" w:hAnsi="Arial" w:cs="Arial"/>
      </w:rPr>
    </w:lvl>
  </w:abstractNum>
  <w:abstractNum w:abstractNumId="3">
    <w:nsid w:val="7EE56FD8"/>
    <w:multiLevelType w:val="hybridMultilevel"/>
    <w:tmpl w:val="177E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F4436"/>
    <w:rsid w:val="00013605"/>
    <w:rsid w:val="00026BCA"/>
    <w:rsid w:val="00030905"/>
    <w:rsid w:val="00050944"/>
    <w:rsid w:val="000B53D4"/>
    <w:rsid w:val="000D5EF0"/>
    <w:rsid w:val="0012147A"/>
    <w:rsid w:val="00134146"/>
    <w:rsid w:val="001602E0"/>
    <w:rsid w:val="0016139B"/>
    <w:rsid w:val="001705C9"/>
    <w:rsid w:val="001922A9"/>
    <w:rsid w:val="001C0BDC"/>
    <w:rsid w:val="001F5FA5"/>
    <w:rsid w:val="0021475F"/>
    <w:rsid w:val="0021797A"/>
    <w:rsid w:val="002330D7"/>
    <w:rsid w:val="00286A3D"/>
    <w:rsid w:val="002B7CED"/>
    <w:rsid w:val="0030300A"/>
    <w:rsid w:val="00303EE0"/>
    <w:rsid w:val="00305D4C"/>
    <w:rsid w:val="00351E3D"/>
    <w:rsid w:val="00371854"/>
    <w:rsid w:val="00372E00"/>
    <w:rsid w:val="00390A96"/>
    <w:rsid w:val="003C39D9"/>
    <w:rsid w:val="003E458E"/>
    <w:rsid w:val="003F7C0E"/>
    <w:rsid w:val="00403ACE"/>
    <w:rsid w:val="00406EBB"/>
    <w:rsid w:val="004315BC"/>
    <w:rsid w:val="00452C7C"/>
    <w:rsid w:val="00452DC3"/>
    <w:rsid w:val="00461F46"/>
    <w:rsid w:val="00477171"/>
    <w:rsid w:val="00491C81"/>
    <w:rsid w:val="004E0D51"/>
    <w:rsid w:val="005654DA"/>
    <w:rsid w:val="00567D32"/>
    <w:rsid w:val="00581652"/>
    <w:rsid w:val="005975E6"/>
    <w:rsid w:val="005A39B2"/>
    <w:rsid w:val="005F26E7"/>
    <w:rsid w:val="006114FB"/>
    <w:rsid w:val="006368E6"/>
    <w:rsid w:val="0065149F"/>
    <w:rsid w:val="00677406"/>
    <w:rsid w:val="006942E4"/>
    <w:rsid w:val="006A2AC9"/>
    <w:rsid w:val="00705798"/>
    <w:rsid w:val="00722A19"/>
    <w:rsid w:val="00727EC3"/>
    <w:rsid w:val="00747CDB"/>
    <w:rsid w:val="0078784A"/>
    <w:rsid w:val="007D1AEA"/>
    <w:rsid w:val="00813700"/>
    <w:rsid w:val="00830EB4"/>
    <w:rsid w:val="0084693F"/>
    <w:rsid w:val="00857E41"/>
    <w:rsid w:val="00864823"/>
    <w:rsid w:val="00894F4B"/>
    <w:rsid w:val="008A1566"/>
    <w:rsid w:val="008B0189"/>
    <w:rsid w:val="008B0D82"/>
    <w:rsid w:val="008B5210"/>
    <w:rsid w:val="008F275C"/>
    <w:rsid w:val="009417E8"/>
    <w:rsid w:val="009525B5"/>
    <w:rsid w:val="00956854"/>
    <w:rsid w:val="00964CDD"/>
    <w:rsid w:val="009B3469"/>
    <w:rsid w:val="009C3169"/>
    <w:rsid w:val="00A2048C"/>
    <w:rsid w:val="00A423A6"/>
    <w:rsid w:val="00A769D7"/>
    <w:rsid w:val="00A77B6F"/>
    <w:rsid w:val="00A86B16"/>
    <w:rsid w:val="00AA6D25"/>
    <w:rsid w:val="00AD19DA"/>
    <w:rsid w:val="00B150C8"/>
    <w:rsid w:val="00B16531"/>
    <w:rsid w:val="00B24644"/>
    <w:rsid w:val="00B61E9D"/>
    <w:rsid w:val="00B9169A"/>
    <w:rsid w:val="00BA7044"/>
    <w:rsid w:val="00BB6C11"/>
    <w:rsid w:val="00BC3C6D"/>
    <w:rsid w:val="00BD01DA"/>
    <w:rsid w:val="00C10B39"/>
    <w:rsid w:val="00C3244D"/>
    <w:rsid w:val="00C328B5"/>
    <w:rsid w:val="00C53C8B"/>
    <w:rsid w:val="00C62886"/>
    <w:rsid w:val="00C71E5B"/>
    <w:rsid w:val="00CE540E"/>
    <w:rsid w:val="00D16AB1"/>
    <w:rsid w:val="00D17FBE"/>
    <w:rsid w:val="00D63435"/>
    <w:rsid w:val="00D675C2"/>
    <w:rsid w:val="00DA43CD"/>
    <w:rsid w:val="00E0429A"/>
    <w:rsid w:val="00E501D9"/>
    <w:rsid w:val="00E561EB"/>
    <w:rsid w:val="00E57E33"/>
    <w:rsid w:val="00E7348E"/>
    <w:rsid w:val="00EB6C37"/>
    <w:rsid w:val="00EE7586"/>
    <w:rsid w:val="00EF4436"/>
    <w:rsid w:val="00EF5115"/>
    <w:rsid w:val="00F03892"/>
    <w:rsid w:val="00F03D19"/>
    <w:rsid w:val="00F3445E"/>
    <w:rsid w:val="00F46BDD"/>
    <w:rsid w:val="00F627CC"/>
    <w:rsid w:val="00F64727"/>
    <w:rsid w:val="00F71BDC"/>
    <w:rsid w:val="00F95FA8"/>
    <w:rsid w:val="00FD0C0F"/>
    <w:rsid w:val="00FD68CB"/>
    <w:rsid w:val="00FE39F7"/>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436"/>
    <w:pPr>
      <w:spacing w:after="0" w:line="240" w:lineRule="auto"/>
    </w:pPr>
    <w:rPr>
      <w:rFonts w:ascii="Tahoma" w:eastAsia="Times New Roman" w:hAnsi="Tahoma" w:cs="Times New Roman"/>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PlainText"/>
    <w:rsid w:val="00EF4436"/>
    <w:pPr>
      <w:spacing w:before="120"/>
    </w:pPr>
    <w:rPr>
      <w:rFonts w:ascii="Tahoma" w:eastAsia="MS Mincho" w:hAnsi="Tahoma" w:cs="Tahoma"/>
      <w:b/>
      <w:bCs/>
      <w:caps/>
      <w:spacing w:val="20"/>
      <w:sz w:val="36"/>
      <w:szCs w:val="20"/>
      <w:lang/>
    </w:rPr>
  </w:style>
  <w:style w:type="paragraph" w:customStyle="1" w:styleId="Address">
    <w:name w:val="Address"/>
    <w:basedOn w:val="PlainText"/>
    <w:rsid w:val="00EF4436"/>
    <w:pPr>
      <w:spacing w:before="120" w:after="120"/>
      <w:jc w:val="both"/>
    </w:pPr>
    <w:rPr>
      <w:rFonts w:ascii="Tahoma" w:eastAsia="MS Mincho" w:hAnsi="Tahoma" w:cs="Tahoma"/>
      <w:sz w:val="20"/>
      <w:szCs w:val="20"/>
      <w:lang/>
    </w:rPr>
  </w:style>
  <w:style w:type="paragraph" w:customStyle="1" w:styleId="ResumeSectionHeaders">
    <w:name w:val="Resume Section Headers"/>
    <w:basedOn w:val="PlainText"/>
    <w:link w:val="ResumeSectionHeadersChar"/>
    <w:rsid w:val="00EF4436"/>
    <w:pPr>
      <w:keepNext/>
      <w:spacing w:before="240"/>
      <w:jc w:val="both"/>
    </w:pPr>
    <w:rPr>
      <w:rFonts w:ascii="Tahoma" w:eastAsia="MS Mincho" w:hAnsi="Tahoma"/>
      <w:b/>
      <w:bCs/>
      <w:sz w:val="24"/>
      <w:szCs w:val="24"/>
      <w:lang/>
    </w:rPr>
  </w:style>
  <w:style w:type="character" w:customStyle="1" w:styleId="ResumeSectionHeadersChar">
    <w:name w:val="Resume Section Headers Char"/>
    <w:link w:val="ResumeSectionHeaders"/>
    <w:rsid w:val="00EF4436"/>
    <w:rPr>
      <w:rFonts w:ascii="Tahoma" w:eastAsia="MS Mincho" w:hAnsi="Tahoma" w:cs="Times New Roman"/>
      <w:b/>
      <w:bCs/>
      <w:sz w:val="24"/>
      <w:szCs w:val="24"/>
      <w:lang/>
    </w:rPr>
  </w:style>
  <w:style w:type="paragraph" w:styleId="ListParagraph">
    <w:name w:val="List Paragraph"/>
    <w:basedOn w:val="Normal"/>
    <w:uiPriority w:val="34"/>
    <w:qFormat/>
    <w:rsid w:val="00EF4436"/>
    <w:pPr>
      <w:spacing w:after="200" w:line="276" w:lineRule="auto"/>
      <w:ind w:left="720"/>
      <w:contextualSpacing/>
    </w:pPr>
    <w:rPr>
      <w:rFonts w:ascii="Calibri" w:hAnsi="Calibri"/>
      <w:sz w:val="22"/>
      <w:szCs w:val="22"/>
      <w:lang w:val="en-IN" w:eastAsia="ja-JP"/>
    </w:rPr>
  </w:style>
  <w:style w:type="character" w:styleId="Strong">
    <w:name w:val="Strong"/>
    <w:uiPriority w:val="22"/>
    <w:qFormat/>
    <w:rsid w:val="00EF4436"/>
    <w:rPr>
      <w:b/>
      <w:bCs/>
    </w:rPr>
  </w:style>
  <w:style w:type="paragraph" w:customStyle="1" w:styleId="PersonalName">
    <w:name w:val="Personal Name"/>
    <w:basedOn w:val="Normal"/>
    <w:uiPriority w:val="1"/>
    <w:qFormat/>
    <w:rsid w:val="00EF4436"/>
    <w:pPr>
      <w:spacing w:line="264" w:lineRule="auto"/>
    </w:pPr>
    <w:rPr>
      <w:rFonts w:ascii="Calibri" w:eastAsia="Calibri" w:hAnsi="Calibri"/>
      <w:color w:val="FFFFFF"/>
      <w:sz w:val="40"/>
      <w:szCs w:val="20"/>
      <w:lang w:eastAsia="ja-JP"/>
    </w:rPr>
  </w:style>
  <w:style w:type="paragraph" w:styleId="Date">
    <w:name w:val="Date"/>
    <w:basedOn w:val="NoSpacing"/>
    <w:next w:val="Normal"/>
    <w:link w:val="DateChar"/>
    <w:uiPriority w:val="99"/>
    <w:unhideWhenUsed/>
    <w:rsid w:val="00EF4436"/>
    <w:pPr>
      <w:framePr w:wrap="around" w:hAnchor="page" w:xAlign="center" w:yAlign="top"/>
      <w:contextualSpacing/>
      <w:suppressOverlap/>
      <w:jc w:val="center"/>
    </w:pPr>
    <w:rPr>
      <w:rFonts w:ascii="Calibri" w:eastAsia="Calibri" w:hAnsi="Calibri"/>
      <w:b/>
      <w:color w:val="FFFFFF"/>
      <w:sz w:val="23"/>
      <w:szCs w:val="20"/>
      <w:lang w:eastAsia="ja-JP"/>
    </w:rPr>
  </w:style>
  <w:style w:type="character" w:customStyle="1" w:styleId="DateChar">
    <w:name w:val="Date Char"/>
    <w:basedOn w:val="DefaultParagraphFont"/>
    <w:link w:val="Date"/>
    <w:uiPriority w:val="99"/>
    <w:rsid w:val="00EF4436"/>
    <w:rPr>
      <w:rFonts w:ascii="Calibri" w:eastAsia="Calibri" w:hAnsi="Calibri" w:cs="Times New Roman"/>
      <w:b/>
      <w:color w:val="FFFFFF"/>
      <w:sz w:val="23"/>
      <w:szCs w:val="20"/>
      <w:lang w:val="en-US" w:eastAsia="ja-JP"/>
    </w:rPr>
  </w:style>
  <w:style w:type="paragraph" w:customStyle="1" w:styleId="SenderAddress">
    <w:name w:val="Sender Address"/>
    <w:basedOn w:val="NoSpacing"/>
    <w:uiPriority w:val="2"/>
    <w:unhideWhenUsed/>
    <w:qFormat/>
    <w:rsid w:val="00EF4436"/>
    <w:pPr>
      <w:spacing w:after="200"/>
    </w:pPr>
    <w:rPr>
      <w:rFonts w:ascii="Calibri" w:eastAsia="Calibri" w:hAnsi="Calibri"/>
      <w:color w:val="1F497D"/>
      <w:sz w:val="23"/>
      <w:szCs w:val="20"/>
      <w:lang w:eastAsia="ja-JP"/>
    </w:rPr>
  </w:style>
  <w:style w:type="paragraph" w:styleId="PlainText">
    <w:name w:val="Plain Text"/>
    <w:basedOn w:val="Normal"/>
    <w:link w:val="PlainTextChar"/>
    <w:uiPriority w:val="99"/>
    <w:semiHidden/>
    <w:unhideWhenUsed/>
    <w:rsid w:val="00EF4436"/>
    <w:rPr>
      <w:rFonts w:ascii="Consolas" w:hAnsi="Consolas"/>
      <w:sz w:val="21"/>
      <w:szCs w:val="21"/>
    </w:rPr>
  </w:style>
  <w:style w:type="character" w:customStyle="1" w:styleId="PlainTextChar">
    <w:name w:val="Plain Text Char"/>
    <w:basedOn w:val="DefaultParagraphFont"/>
    <w:link w:val="PlainText"/>
    <w:uiPriority w:val="99"/>
    <w:semiHidden/>
    <w:rsid w:val="00EF4436"/>
    <w:rPr>
      <w:rFonts w:ascii="Consolas" w:eastAsia="Times New Roman" w:hAnsi="Consolas" w:cs="Times New Roman"/>
      <w:sz w:val="21"/>
      <w:szCs w:val="21"/>
      <w:lang w:val="en-US"/>
    </w:rPr>
  </w:style>
  <w:style w:type="paragraph" w:styleId="NoSpacing">
    <w:name w:val="No Spacing"/>
    <w:uiPriority w:val="1"/>
    <w:qFormat/>
    <w:rsid w:val="00EF4436"/>
    <w:pPr>
      <w:spacing w:after="0" w:line="240" w:lineRule="auto"/>
    </w:pPr>
    <w:rPr>
      <w:rFonts w:ascii="Tahoma" w:eastAsia="Times New Roman" w:hAnsi="Tahoma" w:cs="Times New Roman"/>
      <w:sz w:val="18"/>
      <w:szCs w:val="24"/>
      <w:lang w:val="en-US"/>
    </w:rPr>
  </w:style>
  <w:style w:type="character" w:customStyle="1" w:styleId="hl">
    <w:name w:val="hl"/>
    <w:basedOn w:val="DefaultParagraphFont"/>
    <w:rsid w:val="00F95FA8"/>
  </w:style>
  <w:style w:type="character" w:customStyle="1" w:styleId="apple-converted-space">
    <w:name w:val="apple-converted-space"/>
    <w:rsid w:val="00F95FA8"/>
  </w:style>
  <w:style w:type="paragraph" w:customStyle="1" w:styleId="KeyResults">
    <w:name w:val="Key Results"/>
    <w:basedOn w:val="Normal"/>
    <w:rsid w:val="0084693F"/>
    <w:pPr>
      <w:keepNext/>
      <w:spacing w:before="120" w:after="80"/>
      <w:jc w:val="both"/>
    </w:pPr>
    <w:rPr>
      <w:rFonts w:eastAsia="MS Mincho"/>
      <w:b/>
      <w:bCs/>
      <w:i/>
      <w:iCs/>
      <w:sz w:val="20"/>
      <w:szCs w:val="20"/>
      <w:lang/>
    </w:rPr>
  </w:style>
  <w:style w:type="paragraph" w:customStyle="1" w:styleId="BusinessNameAllCaps">
    <w:name w:val="Business Name All Caps"/>
    <w:basedOn w:val="PlainText"/>
    <w:rsid w:val="003F7C0E"/>
    <w:pPr>
      <w:keepNext/>
      <w:spacing w:before="120"/>
      <w:jc w:val="both"/>
    </w:pPr>
    <w:rPr>
      <w:rFonts w:ascii="Tahoma" w:eastAsia="MS Mincho" w:hAnsi="Tahoma" w:cs="Tahoma"/>
      <w:b/>
      <w:caps/>
      <w:sz w:val="20"/>
      <w:szCs w:val="22"/>
      <w:lang/>
    </w:rPr>
  </w:style>
  <w:style w:type="paragraph" w:customStyle="1" w:styleId="DateRange">
    <w:name w:val="Date Range"/>
    <w:basedOn w:val="Normal"/>
    <w:rsid w:val="003F7C0E"/>
    <w:pPr>
      <w:keepNext/>
      <w:spacing w:before="120"/>
      <w:jc w:val="right"/>
    </w:pPr>
    <w:rPr>
      <w:rFonts w:eastAsia="MS Mincho"/>
      <w:sz w:val="20"/>
    </w:rPr>
  </w:style>
  <w:style w:type="paragraph" w:styleId="Header">
    <w:name w:val="header"/>
    <w:basedOn w:val="Normal"/>
    <w:link w:val="HeaderChar"/>
    <w:uiPriority w:val="99"/>
    <w:unhideWhenUsed/>
    <w:rsid w:val="0016139B"/>
    <w:pPr>
      <w:tabs>
        <w:tab w:val="center" w:pos="4513"/>
        <w:tab w:val="right" w:pos="9026"/>
      </w:tabs>
    </w:pPr>
  </w:style>
  <w:style w:type="character" w:customStyle="1" w:styleId="HeaderChar">
    <w:name w:val="Header Char"/>
    <w:basedOn w:val="DefaultParagraphFont"/>
    <w:link w:val="Header"/>
    <w:uiPriority w:val="99"/>
    <w:rsid w:val="0016139B"/>
    <w:rPr>
      <w:rFonts w:ascii="Tahoma" w:eastAsia="Times New Roman" w:hAnsi="Tahoma" w:cs="Times New Roman"/>
      <w:sz w:val="18"/>
      <w:szCs w:val="24"/>
      <w:lang w:val="en-US"/>
    </w:rPr>
  </w:style>
  <w:style w:type="paragraph" w:styleId="Footer">
    <w:name w:val="footer"/>
    <w:basedOn w:val="Normal"/>
    <w:link w:val="FooterChar"/>
    <w:uiPriority w:val="99"/>
    <w:unhideWhenUsed/>
    <w:rsid w:val="0016139B"/>
    <w:pPr>
      <w:tabs>
        <w:tab w:val="center" w:pos="4513"/>
        <w:tab w:val="right" w:pos="9026"/>
      </w:tabs>
    </w:pPr>
  </w:style>
  <w:style w:type="character" w:customStyle="1" w:styleId="FooterChar">
    <w:name w:val="Footer Char"/>
    <w:basedOn w:val="DefaultParagraphFont"/>
    <w:link w:val="Footer"/>
    <w:uiPriority w:val="99"/>
    <w:rsid w:val="0016139B"/>
    <w:rPr>
      <w:rFonts w:ascii="Tahoma" w:eastAsia="Times New Roman" w:hAnsi="Tahoma" w:cs="Times New Roman"/>
      <w:sz w:val="18"/>
      <w:szCs w:val="24"/>
      <w:lang w:val="en-US"/>
    </w:rPr>
  </w:style>
  <w:style w:type="paragraph" w:styleId="NormalWeb">
    <w:name w:val="Normal (Web)"/>
    <w:basedOn w:val="Normal"/>
    <w:unhideWhenUsed/>
    <w:rsid w:val="00B150C8"/>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Subrahmanyam</dc:creator>
  <cp:lastModifiedBy>welcome</cp:lastModifiedBy>
  <cp:revision>2</cp:revision>
  <dcterms:created xsi:type="dcterms:W3CDTF">2016-09-27T14:07:00Z</dcterms:created>
  <dcterms:modified xsi:type="dcterms:W3CDTF">2016-09-27T14:07:00Z</dcterms:modified>
</cp:coreProperties>
</file>